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687FB" w14:textId="77777777" w:rsidR="00AA1D4D" w:rsidRDefault="007B6DB3">
      <w:pPr>
        <w:widowControl w:val="0"/>
        <w:pBdr>
          <w:top w:val="nil"/>
          <w:left w:val="nil"/>
          <w:bottom w:val="nil"/>
          <w:right w:val="nil"/>
          <w:between w:val="nil"/>
        </w:pBdr>
        <w:spacing w:line="240" w:lineRule="auto"/>
        <w:ind w:left="7"/>
        <w:rPr>
          <w:rFonts w:ascii="Verdana" w:eastAsia="Verdana" w:hAnsi="Verdana" w:cs="Verdana"/>
          <w:b/>
          <w:bCs/>
          <w:color w:val="000000"/>
          <w:sz w:val="31"/>
          <w:szCs w:val="31"/>
        </w:rPr>
      </w:pPr>
      <w:r>
        <w:rPr>
          <w:rFonts w:ascii="Verdana" w:eastAsia="Verdana" w:hAnsi="Verdana" w:cs="Verdana"/>
          <w:b/>
          <w:bCs/>
          <w:color w:val="000000"/>
          <w:sz w:val="31"/>
          <w:szCs w:val="31"/>
        </w:rPr>
        <w:t xml:space="preserve">Trail Community Walking Assessment </w:t>
      </w:r>
    </w:p>
    <w:p w14:paraId="547B53A4" w14:textId="77777777" w:rsidR="00AA1D4D" w:rsidRDefault="007B6DB3">
      <w:pPr>
        <w:widowControl w:val="0"/>
        <w:pBdr>
          <w:top w:val="nil"/>
          <w:left w:val="nil"/>
          <w:bottom w:val="nil"/>
          <w:right w:val="nil"/>
          <w:between w:val="nil"/>
        </w:pBdr>
        <w:spacing w:before="258" w:line="422" w:lineRule="auto"/>
        <w:ind w:left="24" w:right="1186" w:hanging="21"/>
        <w:rPr>
          <w:rFonts w:ascii="Calibri" w:eastAsia="Calibri" w:hAnsi="Calibri" w:cs="Calibri"/>
          <w:color w:val="000000"/>
          <w:sz w:val="28"/>
          <w:szCs w:val="28"/>
        </w:rPr>
      </w:pPr>
      <w:r>
        <w:rPr>
          <w:rFonts w:ascii="Calibri" w:eastAsia="Calibri" w:hAnsi="Calibri" w:cs="Calibri"/>
          <w:color w:val="000000"/>
          <w:sz w:val="28"/>
          <w:szCs w:val="28"/>
        </w:rPr>
        <w:t xml:space="preserve">Trail and Community Name _______________________________________ Instructions: </w:t>
      </w:r>
    </w:p>
    <w:p w14:paraId="1A44A1E8" w14:textId="77777777" w:rsidR="00AA1D4D" w:rsidRDefault="007B6DB3">
      <w:pPr>
        <w:widowControl w:val="0"/>
        <w:pBdr>
          <w:top w:val="nil"/>
          <w:left w:val="nil"/>
          <w:bottom w:val="nil"/>
          <w:right w:val="nil"/>
          <w:between w:val="nil"/>
        </w:pBdr>
        <w:spacing w:before="54" w:line="280" w:lineRule="auto"/>
        <w:ind w:left="726" w:right="1020" w:hanging="345"/>
        <w:rPr>
          <w:rFonts w:ascii="Calibri" w:eastAsia="Calibri" w:hAnsi="Calibri" w:cs="Calibri"/>
          <w:color w:val="000000"/>
          <w:sz w:val="24"/>
          <w:szCs w:val="24"/>
        </w:rPr>
      </w:pPr>
      <w:r>
        <w:rPr>
          <w:rFonts w:ascii="Calibri" w:eastAsia="Calibri" w:hAnsi="Calibri" w:cs="Calibri"/>
          <w:color w:val="000000"/>
          <w:sz w:val="24"/>
          <w:szCs w:val="24"/>
        </w:rPr>
        <w:t xml:space="preserve">1. Break into small groups of 2-3 people and spend the allotted time completing this  walking assessment to the best of your ability. If you are not very familiar with the  community, join a group that is. They will learn from your perspective!  </w:t>
      </w:r>
    </w:p>
    <w:p w14:paraId="56040743" w14:textId="77777777" w:rsidR="00AA1D4D" w:rsidRDefault="007B6DB3">
      <w:pPr>
        <w:widowControl w:val="0"/>
        <w:pBdr>
          <w:top w:val="nil"/>
          <w:left w:val="nil"/>
          <w:bottom w:val="nil"/>
          <w:right w:val="nil"/>
          <w:between w:val="nil"/>
        </w:pBdr>
        <w:spacing w:before="15" w:line="280" w:lineRule="auto"/>
        <w:ind w:left="372" w:right="449" w:firstLine="1"/>
        <w:rPr>
          <w:rFonts w:ascii="Calibri" w:eastAsia="Calibri" w:hAnsi="Calibri" w:cs="Calibri"/>
          <w:color w:val="000000"/>
          <w:sz w:val="24"/>
          <w:szCs w:val="24"/>
        </w:rPr>
      </w:pPr>
      <w:r>
        <w:rPr>
          <w:rFonts w:ascii="Calibri" w:eastAsia="Calibri" w:hAnsi="Calibri" w:cs="Calibri"/>
          <w:color w:val="000000"/>
          <w:sz w:val="24"/>
          <w:szCs w:val="24"/>
        </w:rPr>
        <w:t xml:space="preserve">2. Typically, participants are given 60-90 minutes to walk both the downtown area and the  local trail access. Some groups enjoy biking, but walking allows a unique </w:t>
      </w:r>
      <w:proofErr w:type="gramStart"/>
      <w:r>
        <w:rPr>
          <w:rFonts w:ascii="Calibri" w:eastAsia="Calibri" w:hAnsi="Calibri" w:cs="Calibri"/>
          <w:color w:val="000000"/>
          <w:sz w:val="24"/>
          <w:szCs w:val="24"/>
        </w:rPr>
        <w:t>vantage point</w:t>
      </w:r>
      <w:proofErr w:type="gramEnd"/>
      <w:r>
        <w:rPr>
          <w:rFonts w:ascii="Calibri" w:eastAsia="Calibri" w:hAnsi="Calibri" w:cs="Calibri"/>
          <w:color w:val="000000"/>
          <w:sz w:val="24"/>
          <w:szCs w:val="24"/>
        </w:rPr>
        <w:t xml:space="preserve">. 3. If you are unable to walk or ride, please complete the assessment </w:t>
      </w:r>
      <w:proofErr w:type="gramStart"/>
      <w:r>
        <w:rPr>
          <w:rFonts w:ascii="Calibri" w:eastAsia="Calibri" w:hAnsi="Calibri" w:cs="Calibri"/>
          <w:color w:val="000000"/>
          <w:sz w:val="24"/>
          <w:szCs w:val="24"/>
        </w:rPr>
        <w:t>per</w:t>
      </w:r>
      <w:proofErr w:type="gramEnd"/>
      <w:r>
        <w:rPr>
          <w:rFonts w:ascii="Calibri" w:eastAsia="Calibri" w:hAnsi="Calibri" w:cs="Calibri"/>
          <w:color w:val="000000"/>
          <w:sz w:val="24"/>
          <w:szCs w:val="24"/>
        </w:rPr>
        <w:t xml:space="preserve"> your discretion.  Everyone’s feedback is valued and needed in this process. </w:t>
      </w:r>
    </w:p>
    <w:p w14:paraId="73978834" w14:textId="77777777" w:rsidR="00AA1D4D" w:rsidRDefault="007B6DB3">
      <w:pPr>
        <w:widowControl w:val="0"/>
        <w:pBdr>
          <w:top w:val="nil"/>
          <w:left w:val="nil"/>
          <w:bottom w:val="nil"/>
          <w:right w:val="nil"/>
          <w:between w:val="nil"/>
        </w:pBdr>
        <w:spacing w:before="17" w:line="279" w:lineRule="auto"/>
        <w:ind w:left="731" w:right="579" w:hanging="365"/>
        <w:rPr>
          <w:rFonts w:ascii="Calibri" w:eastAsia="Calibri" w:hAnsi="Calibri" w:cs="Calibri"/>
          <w:color w:val="000000"/>
          <w:sz w:val="24"/>
          <w:szCs w:val="24"/>
        </w:rPr>
      </w:pPr>
      <w:r>
        <w:rPr>
          <w:rFonts w:ascii="Calibri" w:eastAsia="Calibri" w:hAnsi="Calibri" w:cs="Calibri"/>
          <w:color w:val="000000"/>
          <w:sz w:val="24"/>
          <w:szCs w:val="24"/>
        </w:rPr>
        <w:t xml:space="preserve">4. While you are encouraged to move around in groups, each person participating should  complete their own form with their own unique responses.  </w:t>
      </w:r>
    </w:p>
    <w:p w14:paraId="17511E31" w14:textId="77777777" w:rsidR="00AA1D4D" w:rsidRDefault="007B6DB3">
      <w:pPr>
        <w:widowControl w:val="0"/>
        <w:pBdr>
          <w:top w:val="nil"/>
          <w:left w:val="nil"/>
          <w:bottom w:val="nil"/>
          <w:right w:val="nil"/>
          <w:between w:val="nil"/>
        </w:pBdr>
        <w:spacing w:before="16" w:line="280" w:lineRule="auto"/>
        <w:ind w:left="727" w:right="843" w:hanging="355"/>
        <w:jc w:val="both"/>
        <w:rPr>
          <w:rFonts w:ascii="Calibri" w:eastAsia="Calibri" w:hAnsi="Calibri" w:cs="Calibri"/>
          <w:color w:val="000000"/>
          <w:sz w:val="24"/>
          <w:szCs w:val="24"/>
        </w:rPr>
      </w:pPr>
      <w:r>
        <w:rPr>
          <w:rFonts w:ascii="Calibri" w:eastAsia="Calibri" w:hAnsi="Calibri" w:cs="Calibri"/>
          <w:color w:val="000000"/>
          <w:sz w:val="24"/>
          <w:szCs w:val="24"/>
        </w:rPr>
        <w:t xml:space="preserve">5. While completing the assessment is important, don’t let this be just and assessment  exercise. Take the time to really notice your surroundings. What do you appreciate?  What can work better in service of the community?  </w:t>
      </w:r>
    </w:p>
    <w:p w14:paraId="1DFFF57A" w14:textId="77777777" w:rsidR="00AA1D4D" w:rsidRDefault="007B6DB3">
      <w:pPr>
        <w:widowControl w:val="0"/>
        <w:pBdr>
          <w:top w:val="nil"/>
          <w:left w:val="nil"/>
          <w:bottom w:val="nil"/>
          <w:right w:val="nil"/>
          <w:between w:val="nil"/>
        </w:pBdr>
        <w:spacing w:before="15" w:line="281" w:lineRule="auto"/>
        <w:ind w:left="723" w:right="766" w:hanging="352"/>
        <w:rPr>
          <w:rFonts w:ascii="Calibri" w:eastAsia="Calibri" w:hAnsi="Calibri" w:cs="Calibri"/>
          <w:b/>
          <w:bCs/>
          <w:color w:val="000000"/>
          <w:sz w:val="24"/>
          <w:szCs w:val="24"/>
        </w:rPr>
      </w:pPr>
      <w:r>
        <w:rPr>
          <w:rFonts w:ascii="Calibri" w:eastAsia="Calibri" w:hAnsi="Calibri" w:cs="Calibri"/>
          <w:b/>
          <w:bCs/>
          <w:color w:val="000000"/>
          <w:sz w:val="24"/>
          <w:szCs w:val="24"/>
        </w:rPr>
        <w:t xml:space="preserve">6. If you are familiar with the community, it is important to imagine yourself as a </w:t>
      </w:r>
      <w:proofErr w:type="gramStart"/>
      <w:r>
        <w:rPr>
          <w:rFonts w:ascii="Calibri" w:eastAsia="Calibri" w:hAnsi="Calibri" w:cs="Calibri"/>
          <w:b/>
          <w:bCs/>
          <w:color w:val="000000"/>
          <w:sz w:val="24"/>
          <w:szCs w:val="24"/>
        </w:rPr>
        <w:t>first time</w:t>
      </w:r>
      <w:proofErr w:type="gramEnd"/>
      <w:r>
        <w:rPr>
          <w:rFonts w:ascii="Calibri" w:eastAsia="Calibri" w:hAnsi="Calibri" w:cs="Calibri"/>
          <w:b/>
          <w:bCs/>
          <w:color w:val="000000"/>
          <w:sz w:val="24"/>
          <w:szCs w:val="24"/>
        </w:rPr>
        <w:t xml:space="preserve"> visitor and what your first impressions might be. </w:t>
      </w:r>
    </w:p>
    <w:p w14:paraId="7F78FB38" w14:textId="77777777" w:rsidR="00AA1D4D" w:rsidRDefault="007B6DB3">
      <w:pPr>
        <w:widowControl w:val="0"/>
        <w:pBdr>
          <w:top w:val="nil"/>
          <w:left w:val="nil"/>
          <w:bottom w:val="nil"/>
          <w:right w:val="nil"/>
          <w:between w:val="nil"/>
        </w:pBdr>
        <w:spacing w:before="14" w:line="280" w:lineRule="auto"/>
        <w:ind w:left="730" w:right="392" w:hanging="358"/>
        <w:rPr>
          <w:rFonts w:ascii="Calibri" w:eastAsia="Calibri" w:hAnsi="Calibri" w:cs="Calibri"/>
          <w:color w:val="000000"/>
          <w:sz w:val="24"/>
          <w:szCs w:val="24"/>
        </w:rPr>
      </w:pPr>
      <w:r>
        <w:rPr>
          <w:rFonts w:ascii="Calibri" w:eastAsia="Calibri" w:hAnsi="Calibri" w:cs="Calibri"/>
          <w:color w:val="000000"/>
          <w:sz w:val="24"/>
          <w:szCs w:val="24"/>
        </w:rPr>
        <w:t xml:space="preserve">7. Upon completion of the assessment, be prepared to turn in your assessment form (your  responses are needed to identify trends) and to participate in a debrief discussion. If you  are completing the form digitally via SurveyMonkey, please remember to complete the  survey. </w:t>
      </w:r>
    </w:p>
    <w:p w14:paraId="5F4A927F" w14:textId="77777777" w:rsidR="00AA1D4D" w:rsidRDefault="007B6DB3">
      <w:pPr>
        <w:widowControl w:val="0"/>
        <w:pBdr>
          <w:top w:val="nil"/>
          <w:left w:val="nil"/>
          <w:bottom w:val="nil"/>
          <w:right w:val="nil"/>
          <w:between w:val="nil"/>
        </w:pBdr>
        <w:spacing w:before="17" w:line="240" w:lineRule="auto"/>
        <w:ind w:left="370"/>
        <w:rPr>
          <w:rFonts w:ascii="Calibri" w:eastAsia="Calibri" w:hAnsi="Calibri" w:cs="Calibri"/>
          <w:color w:val="000000"/>
          <w:sz w:val="24"/>
          <w:szCs w:val="24"/>
        </w:rPr>
      </w:pPr>
      <w:r>
        <w:rPr>
          <w:rFonts w:ascii="Calibri" w:eastAsia="Calibri" w:hAnsi="Calibri" w:cs="Calibri"/>
          <w:color w:val="000000"/>
          <w:sz w:val="24"/>
          <w:szCs w:val="24"/>
        </w:rPr>
        <w:t xml:space="preserve">8. Have fun! </w:t>
      </w:r>
    </w:p>
    <w:p w14:paraId="4AE2F56B" w14:textId="77777777" w:rsidR="00AA1D4D" w:rsidRDefault="007B6DB3">
      <w:pPr>
        <w:widowControl w:val="0"/>
        <w:pBdr>
          <w:top w:val="nil"/>
          <w:left w:val="nil"/>
          <w:bottom w:val="nil"/>
          <w:right w:val="nil"/>
          <w:between w:val="nil"/>
        </w:pBdr>
        <w:spacing w:before="521" w:line="240" w:lineRule="auto"/>
        <w:ind w:left="20"/>
        <w:rPr>
          <w:rFonts w:ascii="Calibri" w:eastAsia="Calibri" w:hAnsi="Calibri" w:cs="Calibri"/>
          <w:b/>
          <w:bCs/>
          <w:color w:val="000000"/>
          <w:sz w:val="28"/>
          <w:szCs w:val="28"/>
        </w:rPr>
      </w:pPr>
      <w:r>
        <w:rPr>
          <w:rFonts w:ascii="Calibri" w:eastAsia="Calibri" w:hAnsi="Calibri" w:cs="Calibri"/>
          <w:b/>
          <w:bCs/>
          <w:color w:val="000000"/>
          <w:sz w:val="28"/>
          <w:szCs w:val="28"/>
        </w:rPr>
        <w:t xml:space="preserve">IN TOWN </w:t>
      </w:r>
    </w:p>
    <w:p w14:paraId="7FEDD732" w14:textId="77777777" w:rsidR="00AA1D4D" w:rsidRDefault="007B6DB3">
      <w:pPr>
        <w:widowControl w:val="0"/>
        <w:pBdr>
          <w:top w:val="nil"/>
          <w:left w:val="nil"/>
          <w:bottom w:val="nil"/>
          <w:right w:val="nil"/>
          <w:between w:val="nil"/>
        </w:pBdr>
        <w:spacing w:before="267" w:line="262" w:lineRule="auto"/>
        <w:ind w:left="10" w:right="506" w:hanging="3"/>
        <w:rPr>
          <w:rFonts w:ascii="Calibri" w:eastAsia="Calibri" w:hAnsi="Calibri" w:cs="Calibri"/>
          <w:color w:val="000000"/>
        </w:rPr>
      </w:pPr>
      <w:r>
        <w:rPr>
          <w:rFonts w:ascii="Calibri" w:eastAsia="Calibri" w:hAnsi="Calibri" w:cs="Calibri"/>
          <w:color w:val="000000"/>
        </w:rPr>
        <w:t xml:space="preserve">What are you noticing as you walk throughout town? What are you noticing about the business district,  about your surroundings, about how you feel in the space? </w:t>
      </w:r>
    </w:p>
    <w:p w14:paraId="62658462" w14:textId="77777777" w:rsidR="00AA1D4D" w:rsidRDefault="007B6DB3">
      <w:pPr>
        <w:widowControl w:val="0"/>
        <w:pBdr>
          <w:top w:val="nil"/>
          <w:left w:val="nil"/>
          <w:bottom w:val="nil"/>
          <w:right w:val="nil"/>
          <w:between w:val="nil"/>
        </w:pBdr>
        <w:spacing w:before="172" w:line="460" w:lineRule="auto"/>
        <w:ind w:right="820"/>
        <w:jc w:val="both"/>
        <w:rPr>
          <w:rFonts w:ascii="Calibri" w:eastAsia="Calibri" w:hAnsi="Calibri" w:cs="Calibri"/>
          <w:color w:val="000000"/>
        </w:rPr>
      </w:pPr>
      <w:r>
        <w:rPr>
          <w:rFonts w:ascii="Calibri" w:eastAsia="Calibri" w:hAnsi="Calibri" w:cs="Calibri"/>
          <w:color w:val="000000"/>
        </w:rPr>
        <w:t>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w:t>
      </w:r>
    </w:p>
    <w:p w14:paraId="6B94A11B" w14:textId="77777777" w:rsidR="00AA1D4D" w:rsidRDefault="007B6DB3">
      <w:pPr>
        <w:widowControl w:val="0"/>
        <w:pBdr>
          <w:top w:val="nil"/>
          <w:left w:val="nil"/>
          <w:bottom w:val="nil"/>
          <w:right w:val="nil"/>
          <w:between w:val="nil"/>
        </w:pBdr>
        <w:spacing w:before="1118" w:line="243" w:lineRule="auto"/>
        <w:ind w:right="605" w:firstLine="212"/>
        <w:rPr>
          <w:rFonts w:ascii="Calibri" w:eastAsia="Calibri" w:hAnsi="Calibri" w:cs="Calibri"/>
          <w:color w:val="000000"/>
        </w:rPr>
      </w:pPr>
      <w:r>
        <w:rPr>
          <w:rFonts w:ascii="Calibri" w:eastAsia="Calibri" w:hAnsi="Calibri" w:cs="Calibri"/>
          <w:color w:val="000000"/>
        </w:rPr>
        <w:lastRenderedPageBreak/>
        <w:t xml:space="preserve">Adapted from the Trail Towns Assessment (developed by the Great Allegheny Passage Conservancy)   and the Appalachian Trail Community Program Application </w:t>
      </w:r>
    </w:p>
    <w:p w14:paraId="3FF56C2A" w14:textId="77777777" w:rsidR="00AA1D4D" w:rsidRDefault="007B6DB3">
      <w:pPr>
        <w:widowControl w:val="0"/>
        <w:pBdr>
          <w:top w:val="nil"/>
          <w:left w:val="nil"/>
          <w:bottom w:val="nil"/>
          <w:right w:val="nil"/>
          <w:between w:val="nil"/>
        </w:pBdr>
        <w:spacing w:line="240" w:lineRule="auto"/>
        <w:ind w:right="2346"/>
        <w:jc w:val="right"/>
        <w:rPr>
          <w:rFonts w:ascii="Calibri" w:eastAsia="Calibri" w:hAnsi="Calibri" w:cs="Calibri"/>
          <w:i/>
          <w:iCs/>
          <w:color w:val="000000"/>
          <w:sz w:val="24"/>
          <w:szCs w:val="24"/>
        </w:rPr>
      </w:pPr>
      <w:r>
        <w:rPr>
          <w:rFonts w:ascii="Calibri" w:eastAsia="Calibri" w:hAnsi="Calibri" w:cs="Calibri"/>
          <w:i/>
          <w:iCs/>
          <w:color w:val="000000"/>
          <w:sz w:val="24"/>
          <w:szCs w:val="24"/>
        </w:rPr>
        <w:t xml:space="preserve">Check one </w:t>
      </w:r>
    </w:p>
    <w:tbl>
      <w:tblPr>
        <w:tblStyle w:val="a"/>
        <w:tblW w:w="85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1"/>
        <w:gridCol w:w="767"/>
        <w:gridCol w:w="736"/>
        <w:gridCol w:w="1212"/>
      </w:tblGrid>
      <w:tr w:rsidR="00AA1D4D" w14:paraId="72CB108A" w14:textId="77777777">
        <w:trPr>
          <w:trHeight w:val="816"/>
        </w:trPr>
        <w:tc>
          <w:tcPr>
            <w:tcW w:w="5829" w:type="dxa"/>
            <w:tcMar>
              <w:top w:w="100" w:type="dxa"/>
              <w:left w:w="100" w:type="dxa"/>
              <w:bottom w:w="100" w:type="dxa"/>
              <w:right w:w="100" w:type="dxa"/>
            </w:tcMar>
          </w:tcPr>
          <w:p w14:paraId="45435BB4" w14:textId="77777777" w:rsidR="00AA1D4D" w:rsidRDefault="007B6DB3">
            <w:pPr>
              <w:widowControl w:val="0"/>
              <w:pBdr>
                <w:top w:val="nil"/>
                <w:left w:val="nil"/>
                <w:bottom w:val="nil"/>
                <w:right w:val="nil"/>
                <w:between w:val="nil"/>
              </w:pBdr>
              <w:spacing w:line="240" w:lineRule="auto"/>
              <w:ind w:left="122"/>
              <w:rPr>
                <w:rFonts w:ascii="Calibri" w:eastAsia="Calibri" w:hAnsi="Calibri" w:cs="Calibri"/>
                <w:b/>
                <w:bCs/>
                <w:color w:val="000000"/>
                <w:sz w:val="24"/>
                <w:szCs w:val="24"/>
              </w:rPr>
            </w:pPr>
            <w:r>
              <w:rPr>
                <w:rFonts w:ascii="Calibri" w:eastAsia="Calibri" w:hAnsi="Calibri" w:cs="Calibri"/>
                <w:b/>
                <w:bCs/>
                <w:color w:val="000000"/>
                <w:sz w:val="24"/>
                <w:szCs w:val="24"/>
              </w:rPr>
              <w:t>Overall Impressions:</w:t>
            </w:r>
          </w:p>
        </w:tc>
        <w:tc>
          <w:tcPr>
            <w:tcW w:w="767" w:type="dxa"/>
            <w:tcMar>
              <w:top w:w="100" w:type="dxa"/>
              <w:left w:w="100" w:type="dxa"/>
              <w:bottom w:w="100" w:type="dxa"/>
              <w:right w:w="100" w:type="dxa"/>
            </w:tcMar>
          </w:tcPr>
          <w:p w14:paraId="4421D711"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 xml:space="preserve">Yes </w:t>
            </w:r>
          </w:p>
        </w:tc>
        <w:tc>
          <w:tcPr>
            <w:tcW w:w="736" w:type="dxa"/>
            <w:tcMar>
              <w:top w:w="100" w:type="dxa"/>
              <w:left w:w="100" w:type="dxa"/>
              <w:bottom w:w="100" w:type="dxa"/>
              <w:right w:w="100" w:type="dxa"/>
            </w:tcMar>
          </w:tcPr>
          <w:p w14:paraId="61447660"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No</w:t>
            </w:r>
          </w:p>
        </w:tc>
        <w:tc>
          <w:tcPr>
            <w:tcW w:w="1212" w:type="dxa"/>
            <w:tcMar>
              <w:top w:w="100" w:type="dxa"/>
              <w:left w:w="100" w:type="dxa"/>
              <w:bottom w:w="100" w:type="dxa"/>
              <w:right w:w="100" w:type="dxa"/>
            </w:tcMar>
          </w:tcPr>
          <w:p w14:paraId="1A7E1A7E" w14:textId="77777777" w:rsidR="00AA1D4D" w:rsidRDefault="007B6DB3">
            <w:pPr>
              <w:widowControl w:val="0"/>
              <w:pBdr>
                <w:top w:val="nil"/>
                <w:left w:val="nil"/>
                <w:bottom w:val="nil"/>
                <w:right w:val="nil"/>
                <w:between w:val="nil"/>
              </w:pBdr>
              <w:spacing w:line="243" w:lineRule="auto"/>
              <w:ind w:left="124" w:right="62"/>
              <w:jc w:val="center"/>
              <w:rPr>
                <w:rFonts w:ascii="Calibri" w:eastAsia="Calibri" w:hAnsi="Calibri" w:cs="Calibri"/>
                <w:b/>
                <w:bCs/>
                <w:color w:val="000000"/>
              </w:rPr>
            </w:pPr>
            <w:r>
              <w:rPr>
                <w:rFonts w:ascii="Calibri" w:eastAsia="Calibri" w:hAnsi="Calibri" w:cs="Calibri"/>
                <w:b/>
                <w:bCs/>
                <w:color w:val="000000"/>
              </w:rPr>
              <w:t>Somewhat  / Maybe</w:t>
            </w:r>
          </w:p>
        </w:tc>
      </w:tr>
      <w:tr w:rsidR="00AA1D4D" w14:paraId="708EFDD1" w14:textId="77777777">
        <w:trPr>
          <w:trHeight w:val="278"/>
        </w:trPr>
        <w:tc>
          <w:tcPr>
            <w:tcW w:w="5829" w:type="dxa"/>
            <w:tcMar>
              <w:top w:w="100" w:type="dxa"/>
              <w:left w:w="100" w:type="dxa"/>
              <w:bottom w:w="100" w:type="dxa"/>
              <w:right w:w="100" w:type="dxa"/>
            </w:tcMar>
          </w:tcPr>
          <w:p w14:paraId="734663E2"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Does the business district feel distinct or special?</w:t>
            </w:r>
          </w:p>
        </w:tc>
        <w:tc>
          <w:tcPr>
            <w:tcW w:w="767" w:type="dxa"/>
            <w:tcMar>
              <w:top w:w="100" w:type="dxa"/>
              <w:left w:w="100" w:type="dxa"/>
              <w:bottom w:w="100" w:type="dxa"/>
              <w:right w:w="100" w:type="dxa"/>
            </w:tcMar>
          </w:tcPr>
          <w:p w14:paraId="6E72C8B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448AF8CF"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2277FF6F"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ED4A9BA" w14:textId="77777777">
        <w:trPr>
          <w:trHeight w:val="547"/>
        </w:trPr>
        <w:tc>
          <w:tcPr>
            <w:tcW w:w="5829" w:type="dxa"/>
            <w:tcMar>
              <w:top w:w="100" w:type="dxa"/>
              <w:left w:w="100" w:type="dxa"/>
              <w:bottom w:w="100" w:type="dxa"/>
              <w:right w:w="100" w:type="dxa"/>
            </w:tcMar>
          </w:tcPr>
          <w:p w14:paraId="38AC397B" w14:textId="77777777" w:rsidR="00AA1D4D" w:rsidRDefault="007B6DB3">
            <w:pPr>
              <w:widowControl w:val="0"/>
              <w:pBdr>
                <w:top w:val="nil"/>
                <w:left w:val="nil"/>
                <w:bottom w:val="nil"/>
                <w:right w:val="nil"/>
                <w:between w:val="nil"/>
              </w:pBdr>
              <w:spacing w:line="243" w:lineRule="auto"/>
              <w:ind w:left="116" w:right="59" w:firstLine="15"/>
              <w:rPr>
                <w:rFonts w:ascii="Calibri" w:eastAsia="Calibri" w:hAnsi="Calibri" w:cs="Calibri"/>
                <w:color w:val="000000"/>
              </w:rPr>
            </w:pPr>
            <w:r>
              <w:rPr>
                <w:rFonts w:ascii="Calibri" w:eastAsia="Calibri" w:hAnsi="Calibri" w:cs="Calibri"/>
                <w:color w:val="000000"/>
              </w:rPr>
              <w:t>Does the community look and feel like a “trail town” or a place  that appreciates trails and its outdoor assets?</w:t>
            </w:r>
          </w:p>
        </w:tc>
        <w:tc>
          <w:tcPr>
            <w:tcW w:w="767" w:type="dxa"/>
            <w:tcMar>
              <w:top w:w="100" w:type="dxa"/>
              <w:left w:w="100" w:type="dxa"/>
              <w:bottom w:w="100" w:type="dxa"/>
              <w:right w:w="100" w:type="dxa"/>
            </w:tcMar>
          </w:tcPr>
          <w:p w14:paraId="4225F59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454B1D0F"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6DA6B0AC"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6A38CDDD" w14:textId="77777777">
        <w:trPr>
          <w:trHeight w:val="278"/>
        </w:trPr>
        <w:tc>
          <w:tcPr>
            <w:tcW w:w="5829" w:type="dxa"/>
            <w:tcMar>
              <w:top w:w="100" w:type="dxa"/>
              <w:left w:w="100" w:type="dxa"/>
              <w:bottom w:w="100" w:type="dxa"/>
              <w:right w:w="100" w:type="dxa"/>
            </w:tcMar>
          </w:tcPr>
          <w:p w14:paraId="2F800622"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Does the community feel safe?</w:t>
            </w:r>
          </w:p>
        </w:tc>
        <w:tc>
          <w:tcPr>
            <w:tcW w:w="767" w:type="dxa"/>
            <w:tcMar>
              <w:top w:w="100" w:type="dxa"/>
              <w:left w:w="100" w:type="dxa"/>
              <w:bottom w:w="100" w:type="dxa"/>
              <w:right w:w="100" w:type="dxa"/>
            </w:tcMar>
          </w:tcPr>
          <w:p w14:paraId="5D781DB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6418EDB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2B6559F5"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0DCFBBEA" w14:textId="77777777">
        <w:trPr>
          <w:trHeight w:val="547"/>
        </w:trPr>
        <w:tc>
          <w:tcPr>
            <w:tcW w:w="5829" w:type="dxa"/>
            <w:tcMar>
              <w:top w:w="100" w:type="dxa"/>
              <w:left w:w="100" w:type="dxa"/>
              <w:bottom w:w="100" w:type="dxa"/>
              <w:right w:w="100" w:type="dxa"/>
            </w:tcMar>
          </w:tcPr>
          <w:p w14:paraId="203E8A87" w14:textId="77777777" w:rsidR="00AA1D4D" w:rsidRDefault="007B6DB3">
            <w:pPr>
              <w:widowControl w:val="0"/>
              <w:pBdr>
                <w:top w:val="nil"/>
                <w:left w:val="nil"/>
                <w:bottom w:val="nil"/>
                <w:right w:val="nil"/>
                <w:between w:val="nil"/>
              </w:pBdr>
              <w:spacing w:line="243" w:lineRule="auto"/>
              <w:ind w:left="122" w:right="471" w:firstLine="8"/>
              <w:rPr>
                <w:rFonts w:ascii="Calibri" w:eastAsia="Calibri" w:hAnsi="Calibri" w:cs="Calibri"/>
                <w:color w:val="000000"/>
              </w:rPr>
            </w:pPr>
            <w:r>
              <w:rPr>
                <w:rFonts w:ascii="Calibri" w:eastAsia="Calibri" w:hAnsi="Calibri" w:cs="Calibri"/>
                <w:color w:val="000000"/>
              </w:rPr>
              <w:t>Is a walk through the business district generally a pleasant  experience?</w:t>
            </w:r>
          </w:p>
        </w:tc>
        <w:tc>
          <w:tcPr>
            <w:tcW w:w="767" w:type="dxa"/>
            <w:tcMar>
              <w:top w:w="100" w:type="dxa"/>
              <w:left w:w="100" w:type="dxa"/>
              <w:bottom w:w="100" w:type="dxa"/>
              <w:right w:w="100" w:type="dxa"/>
            </w:tcMar>
          </w:tcPr>
          <w:p w14:paraId="1A551E7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4E7E37EF"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5B34A5F6"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0365677" w14:textId="77777777">
        <w:trPr>
          <w:trHeight w:val="547"/>
        </w:trPr>
        <w:tc>
          <w:tcPr>
            <w:tcW w:w="5829" w:type="dxa"/>
            <w:tcMar>
              <w:top w:w="100" w:type="dxa"/>
              <w:left w:w="100" w:type="dxa"/>
              <w:bottom w:w="100" w:type="dxa"/>
              <w:right w:w="100" w:type="dxa"/>
            </w:tcMar>
          </w:tcPr>
          <w:p w14:paraId="7568C8E9" w14:textId="77777777" w:rsidR="00AA1D4D" w:rsidRDefault="007B6DB3">
            <w:pPr>
              <w:widowControl w:val="0"/>
              <w:pBdr>
                <w:top w:val="nil"/>
                <w:left w:val="nil"/>
                <w:bottom w:val="nil"/>
                <w:right w:val="nil"/>
                <w:between w:val="nil"/>
              </w:pBdr>
              <w:spacing w:line="243" w:lineRule="auto"/>
              <w:ind w:left="122" w:right="305" w:firstLine="8"/>
              <w:rPr>
                <w:rFonts w:ascii="Calibri" w:eastAsia="Calibri" w:hAnsi="Calibri" w:cs="Calibri"/>
                <w:color w:val="000000"/>
              </w:rPr>
            </w:pPr>
            <w:r>
              <w:rPr>
                <w:rFonts w:ascii="Calibri" w:eastAsia="Calibri" w:hAnsi="Calibri" w:cs="Calibri"/>
                <w:color w:val="000000"/>
              </w:rPr>
              <w:t>Is there a gateway point to enter/leave town (e.g. a piece of  art; mural; sign)?</w:t>
            </w:r>
          </w:p>
        </w:tc>
        <w:tc>
          <w:tcPr>
            <w:tcW w:w="767" w:type="dxa"/>
            <w:tcMar>
              <w:top w:w="100" w:type="dxa"/>
              <w:left w:w="100" w:type="dxa"/>
              <w:bottom w:w="100" w:type="dxa"/>
              <w:right w:w="100" w:type="dxa"/>
            </w:tcMar>
          </w:tcPr>
          <w:p w14:paraId="4FF088B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59BA51F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5BE73703"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BB20831" w14:textId="77777777">
        <w:trPr>
          <w:trHeight w:val="278"/>
        </w:trPr>
        <w:tc>
          <w:tcPr>
            <w:tcW w:w="5829" w:type="dxa"/>
            <w:tcMar>
              <w:top w:w="100" w:type="dxa"/>
              <w:left w:w="100" w:type="dxa"/>
              <w:bottom w:w="100" w:type="dxa"/>
              <w:right w:w="100" w:type="dxa"/>
            </w:tcMar>
          </w:tcPr>
          <w:p w14:paraId="4F9FEE0B"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Are business signs clearly visible and well-designed?</w:t>
            </w:r>
          </w:p>
        </w:tc>
        <w:tc>
          <w:tcPr>
            <w:tcW w:w="767" w:type="dxa"/>
            <w:tcMar>
              <w:top w:w="100" w:type="dxa"/>
              <w:left w:w="100" w:type="dxa"/>
              <w:bottom w:w="100" w:type="dxa"/>
              <w:right w:w="100" w:type="dxa"/>
            </w:tcMar>
          </w:tcPr>
          <w:p w14:paraId="457BFB88"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406D5A9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3E38FF97"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56728A5" w14:textId="77777777">
        <w:trPr>
          <w:trHeight w:val="278"/>
        </w:trPr>
        <w:tc>
          <w:tcPr>
            <w:tcW w:w="5829" w:type="dxa"/>
            <w:tcMar>
              <w:top w:w="100" w:type="dxa"/>
              <w:left w:w="100" w:type="dxa"/>
              <w:bottom w:w="100" w:type="dxa"/>
              <w:right w:w="100" w:type="dxa"/>
            </w:tcMar>
          </w:tcPr>
          <w:p w14:paraId="67F10C7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67" w:type="dxa"/>
            <w:tcMar>
              <w:top w:w="100" w:type="dxa"/>
              <w:left w:w="100" w:type="dxa"/>
              <w:bottom w:w="100" w:type="dxa"/>
              <w:right w:w="100" w:type="dxa"/>
            </w:tcMar>
          </w:tcPr>
          <w:p w14:paraId="2577910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7702F5E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479FB81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36470FF9" w14:textId="77777777">
        <w:trPr>
          <w:trHeight w:val="595"/>
        </w:trPr>
        <w:tc>
          <w:tcPr>
            <w:tcW w:w="5829" w:type="dxa"/>
            <w:tcMar>
              <w:top w:w="100" w:type="dxa"/>
              <w:left w:w="100" w:type="dxa"/>
              <w:bottom w:w="100" w:type="dxa"/>
              <w:right w:w="100" w:type="dxa"/>
            </w:tcMar>
          </w:tcPr>
          <w:p w14:paraId="718F224C" w14:textId="77777777" w:rsidR="00AA1D4D" w:rsidRDefault="007B6DB3">
            <w:pPr>
              <w:widowControl w:val="0"/>
              <w:pBdr>
                <w:top w:val="nil"/>
                <w:left w:val="nil"/>
                <w:bottom w:val="nil"/>
                <w:right w:val="nil"/>
                <w:between w:val="nil"/>
              </w:pBdr>
              <w:spacing w:line="240" w:lineRule="auto"/>
              <w:ind w:left="129"/>
              <w:rPr>
                <w:rFonts w:ascii="Calibri" w:eastAsia="Calibri" w:hAnsi="Calibri" w:cs="Calibri"/>
                <w:b/>
                <w:bCs/>
                <w:color w:val="000000"/>
                <w:sz w:val="24"/>
                <w:szCs w:val="24"/>
              </w:rPr>
            </w:pPr>
            <w:r>
              <w:rPr>
                <w:rFonts w:ascii="Calibri" w:eastAsia="Calibri" w:hAnsi="Calibri" w:cs="Calibri"/>
                <w:b/>
                <w:bCs/>
                <w:color w:val="000000"/>
                <w:sz w:val="24"/>
                <w:szCs w:val="24"/>
              </w:rPr>
              <w:t xml:space="preserve">Buildings and Storefronts: </w:t>
            </w:r>
          </w:p>
        </w:tc>
        <w:tc>
          <w:tcPr>
            <w:tcW w:w="767" w:type="dxa"/>
            <w:tcMar>
              <w:top w:w="100" w:type="dxa"/>
              <w:left w:w="100" w:type="dxa"/>
              <w:bottom w:w="100" w:type="dxa"/>
              <w:right w:w="100" w:type="dxa"/>
            </w:tcMar>
          </w:tcPr>
          <w:p w14:paraId="1B23AE14" w14:textId="77777777" w:rsidR="00AA1D4D" w:rsidRDefault="007B6DB3">
            <w:pPr>
              <w:widowControl w:val="0"/>
              <w:pBdr>
                <w:top w:val="nil"/>
                <w:left w:val="nil"/>
                <w:bottom w:val="nil"/>
                <w:right w:val="nil"/>
                <w:between w:val="nil"/>
              </w:pBdr>
              <w:spacing w:line="240" w:lineRule="auto"/>
              <w:ind w:left="114"/>
              <w:rPr>
                <w:rFonts w:ascii="Calibri" w:eastAsia="Calibri" w:hAnsi="Calibri" w:cs="Calibri"/>
                <w:b/>
                <w:bCs/>
                <w:color w:val="000000"/>
              </w:rPr>
            </w:pPr>
            <w:r>
              <w:rPr>
                <w:rFonts w:ascii="Calibri" w:eastAsia="Calibri" w:hAnsi="Calibri" w:cs="Calibri"/>
                <w:b/>
                <w:bCs/>
                <w:color w:val="000000"/>
              </w:rPr>
              <w:t xml:space="preserve">Yes </w:t>
            </w:r>
          </w:p>
        </w:tc>
        <w:tc>
          <w:tcPr>
            <w:tcW w:w="736" w:type="dxa"/>
            <w:tcMar>
              <w:top w:w="100" w:type="dxa"/>
              <w:left w:w="100" w:type="dxa"/>
              <w:bottom w:w="100" w:type="dxa"/>
              <w:right w:w="100" w:type="dxa"/>
            </w:tcMar>
          </w:tcPr>
          <w:p w14:paraId="42DA0178" w14:textId="77777777" w:rsidR="00AA1D4D" w:rsidRDefault="007B6DB3">
            <w:pPr>
              <w:widowControl w:val="0"/>
              <w:pBdr>
                <w:top w:val="nil"/>
                <w:left w:val="nil"/>
                <w:bottom w:val="nil"/>
                <w:right w:val="nil"/>
                <w:between w:val="nil"/>
              </w:pBdr>
              <w:spacing w:line="240" w:lineRule="auto"/>
              <w:ind w:left="128"/>
              <w:rPr>
                <w:rFonts w:ascii="Calibri" w:eastAsia="Calibri" w:hAnsi="Calibri" w:cs="Calibri"/>
                <w:b/>
                <w:bCs/>
                <w:color w:val="000000"/>
              </w:rPr>
            </w:pPr>
            <w:r>
              <w:rPr>
                <w:rFonts w:ascii="Calibri" w:eastAsia="Calibri" w:hAnsi="Calibri" w:cs="Calibri"/>
                <w:b/>
                <w:bCs/>
                <w:color w:val="000000"/>
              </w:rPr>
              <w:t>No</w:t>
            </w:r>
          </w:p>
        </w:tc>
        <w:tc>
          <w:tcPr>
            <w:tcW w:w="1212" w:type="dxa"/>
            <w:tcMar>
              <w:top w:w="100" w:type="dxa"/>
              <w:left w:w="100" w:type="dxa"/>
              <w:bottom w:w="100" w:type="dxa"/>
              <w:right w:w="100" w:type="dxa"/>
            </w:tcMar>
          </w:tcPr>
          <w:p w14:paraId="40772805" w14:textId="77777777" w:rsidR="00AA1D4D" w:rsidRDefault="007B6DB3">
            <w:pPr>
              <w:widowControl w:val="0"/>
              <w:pBdr>
                <w:top w:val="nil"/>
                <w:left w:val="nil"/>
                <w:bottom w:val="nil"/>
                <w:right w:val="nil"/>
                <w:between w:val="nil"/>
              </w:pBdr>
              <w:spacing w:line="243" w:lineRule="auto"/>
              <w:ind w:left="113" w:right="67" w:firstLine="6"/>
              <w:rPr>
                <w:rFonts w:ascii="Calibri" w:eastAsia="Calibri" w:hAnsi="Calibri" w:cs="Calibri"/>
                <w:b/>
                <w:bCs/>
                <w:color w:val="000000"/>
              </w:rPr>
            </w:pPr>
            <w:r>
              <w:rPr>
                <w:rFonts w:ascii="Calibri" w:eastAsia="Calibri" w:hAnsi="Calibri" w:cs="Calibri"/>
                <w:b/>
                <w:bCs/>
                <w:color w:val="000000"/>
              </w:rPr>
              <w:t>Somewhat  / Maybe</w:t>
            </w:r>
          </w:p>
        </w:tc>
      </w:tr>
      <w:tr w:rsidR="00AA1D4D" w14:paraId="23D7CF9E" w14:textId="77777777">
        <w:trPr>
          <w:trHeight w:val="280"/>
        </w:trPr>
        <w:tc>
          <w:tcPr>
            <w:tcW w:w="5829" w:type="dxa"/>
            <w:tcMar>
              <w:top w:w="100" w:type="dxa"/>
              <w:left w:w="100" w:type="dxa"/>
              <w:bottom w:w="100" w:type="dxa"/>
              <w:right w:w="100" w:type="dxa"/>
            </w:tcMar>
          </w:tcPr>
          <w:p w14:paraId="5F3C9A39"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Are the structures in overall good condition?</w:t>
            </w:r>
          </w:p>
        </w:tc>
        <w:tc>
          <w:tcPr>
            <w:tcW w:w="767" w:type="dxa"/>
            <w:tcMar>
              <w:top w:w="100" w:type="dxa"/>
              <w:left w:w="100" w:type="dxa"/>
              <w:bottom w:w="100" w:type="dxa"/>
              <w:right w:w="100" w:type="dxa"/>
            </w:tcMar>
          </w:tcPr>
          <w:p w14:paraId="32F5639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0AFA3408"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3BAAD5C6"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52C834C" w14:textId="77777777">
        <w:trPr>
          <w:trHeight w:val="544"/>
        </w:trPr>
        <w:tc>
          <w:tcPr>
            <w:tcW w:w="5829" w:type="dxa"/>
            <w:tcMar>
              <w:top w:w="100" w:type="dxa"/>
              <w:left w:w="100" w:type="dxa"/>
              <w:bottom w:w="100" w:type="dxa"/>
              <w:right w:w="100" w:type="dxa"/>
            </w:tcMar>
          </w:tcPr>
          <w:p w14:paraId="2944AD34" w14:textId="77777777" w:rsidR="00AA1D4D" w:rsidRDefault="007B6DB3">
            <w:pPr>
              <w:widowControl w:val="0"/>
              <w:pBdr>
                <w:top w:val="nil"/>
                <w:left w:val="nil"/>
                <w:bottom w:val="nil"/>
                <w:right w:val="nil"/>
                <w:between w:val="nil"/>
              </w:pBdr>
              <w:spacing w:line="241" w:lineRule="auto"/>
              <w:ind w:left="118" w:right="507" w:hanging="1"/>
              <w:rPr>
                <w:rFonts w:ascii="Calibri" w:eastAsia="Calibri" w:hAnsi="Calibri" w:cs="Calibri"/>
                <w:color w:val="000000"/>
              </w:rPr>
            </w:pPr>
            <w:r>
              <w:rPr>
                <w:rFonts w:ascii="Calibri" w:eastAsia="Calibri" w:hAnsi="Calibri" w:cs="Calibri"/>
                <w:color w:val="000000"/>
              </w:rPr>
              <w:t xml:space="preserve">Are storefronts well maintained (attractive displays, clean  windows, flower boxes, etc.)? </w:t>
            </w:r>
          </w:p>
        </w:tc>
        <w:tc>
          <w:tcPr>
            <w:tcW w:w="767" w:type="dxa"/>
            <w:tcMar>
              <w:top w:w="100" w:type="dxa"/>
              <w:left w:w="100" w:type="dxa"/>
              <w:bottom w:w="100" w:type="dxa"/>
              <w:right w:w="100" w:type="dxa"/>
            </w:tcMar>
          </w:tcPr>
          <w:p w14:paraId="4AB55E5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2AF0D6C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746D0382"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0DDC591D" w14:textId="77777777">
        <w:trPr>
          <w:trHeight w:val="304"/>
        </w:trPr>
        <w:tc>
          <w:tcPr>
            <w:tcW w:w="5829" w:type="dxa"/>
            <w:tcMar>
              <w:top w:w="100" w:type="dxa"/>
              <w:left w:w="100" w:type="dxa"/>
              <w:bottom w:w="100" w:type="dxa"/>
              <w:right w:w="100" w:type="dxa"/>
            </w:tcMar>
          </w:tcPr>
          <w:p w14:paraId="67B5B1D4"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Are there enough benches in public spaces?</w:t>
            </w:r>
          </w:p>
        </w:tc>
        <w:tc>
          <w:tcPr>
            <w:tcW w:w="767" w:type="dxa"/>
            <w:tcMar>
              <w:top w:w="100" w:type="dxa"/>
              <w:left w:w="100" w:type="dxa"/>
              <w:bottom w:w="100" w:type="dxa"/>
              <w:right w:w="100" w:type="dxa"/>
            </w:tcMar>
          </w:tcPr>
          <w:p w14:paraId="40740D3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3F2B28A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75C47C2A"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A350C6E" w14:textId="77777777">
        <w:trPr>
          <w:trHeight w:val="278"/>
        </w:trPr>
        <w:tc>
          <w:tcPr>
            <w:tcW w:w="5829" w:type="dxa"/>
            <w:tcMar>
              <w:top w:w="100" w:type="dxa"/>
              <w:left w:w="100" w:type="dxa"/>
              <w:bottom w:w="100" w:type="dxa"/>
              <w:right w:w="100" w:type="dxa"/>
            </w:tcMar>
          </w:tcPr>
          <w:p w14:paraId="595358C4"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Are the sidewalks swept and kept neat and free of debris?</w:t>
            </w:r>
          </w:p>
        </w:tc>
        <w:tc>
          <w:tcPr>
            <w:tcW w:w="767" w:type="dxa"/>
            <w:tcMar>
              <w:top w:w="100" w:type="dxa"/>
              <w:left w:w="100" w:type="dxa"/>
              <w:bottom w:w="100" w:type="dxa"/>
              <w:right w:w="100" w:type="dxa"/>
            </w:tcMar>
          </w:tcPr>
          <w:p w14:paraId="6D814FFC"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14E66F42"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6747026D"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78725EFF" w14:textId="77777777">
        <w:trPr>
          <w:trHeight w:val="278"/>
        </w:trPr>
        <w:tc>
          <w:tcPr>
            <w:tcW w:w="5829" w:type="dxa"/>
            <w:tcMar>
              <w:top w:w="100" w:type="dxa"/>
              <w:left w:w="100" w:type="dxa"/>
              <w:bottom w:w="100" w:type="dxa"/>
              <w:right w:w="100" w:type="dxa"/>
            </w:tcMar>
          </w:tcPr>
          <w:p w14:paraId="502AA2F7"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Are there bike racks near businesses and public spaces?</w:t>
            </w:r>
          </w:p>
        </w:tc>
        <w:tc>
          <w:tcPr>
            <w:tcW w:w="767" w:type="dxa"/>
            <w:tcMar>
              <w:top w:w="100" w:type="dxa"/>
              <w:left w:w="100" w:type="dxa"/>
              <w:bottom w:w="100" w:type="dxa"/>
              <w:right w:w="100" w:type="dxa"/>
            </w:tcMar>
          </w:tcPr>
          <w:p w14:paraId="0EBAB0C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2B1B997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5CDBD474"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317B7A5" w14:textId="77777777">
        <w:trPr>
          <w:trHeight w:val="278"/>
        </w:trPr>
        <w:tc>
          <w:tcPr>
            <w:tcW w:w="5829" w:type="dxa"/>
            <w:tcMar>
              <w:top w:w="100" w:type="dxa"/>
              <w:left w:w="100" w:type="dxa"/>
              <w:bottom w:w="100" w:type="dxa"/>
              <w:right w:w="100" w:type="dxa"/>
            </w:tcMar>
          </w:tcPr>
          <w:p w14:paraId="56B35C5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67" w:type="dxa"/>
            <w:tcMar>
              <w:top w:w="100" w:type="dxa"/>
              <w:left w:w="100" w:type="dxa"/>
              <w:bottom w:w="100" w:type="dxa"/>
              <w:right w:w="100" w:type="dxa"/>
            </w:tcMar>
          </w:tcPr>
          <w:p w14:paraId="39E956AF"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47AF477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2A54D262"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054CBA55" w14:textId="77777777">
        <w:trPr>
          <w:trHeight w:val="595"/>
        </w:trPr>
        <w:tc>
          <w:tcPr>
            <w:tcW w:w="5829" w:type="dxa"/>
            <w:tcMar>
              <w:top w:w="100" w:type="dxa"/>
              <w:left w:w="100" w:type="dxa"/>
              <w:bottom w:w="100" w:type="dxa"/>
              <w:right w:w="100" w:type="dxa"/>
            </w:tcMar>
          </w:tcPr>
          <w:p w14:paraId="0FECF7B5" w14:textId="77777777" w:rsidR="00AA1D4D" w:rsidRDefault="007B6DB3">
            <w:pPr>
              <w:widowControl w:val="0"/>
              <w:pBdr>
                <w:top w:val="nil"/>
                <w:left w:val="nil"/>
                <w:bottom w:val="nil"/>
                <w:right w:val="nil"/>
                <w:between w:val="nil"/>
              </w:pBdr>
              <w:spacing w:line="240" w:lineRule="auto"/>
              <w:ind w:left="120"/>
              <w:rPr>
                <w:rFonts w:ascii="Calibri" w:eastAsia="Calibri" w:hAnsi="Calibri" w:cs="Calibri"/>
                <w:b/>
                <w:bCs/>
                <w:color w:val="000000"/>
                <w:sz w:val="24"/>
                <w:szCs w:val="24"/>
              </w:rPr>
            </w:pPr>
            <w:r>
              <w:rPr>
                <w:rFonts w:ascii="Calibri" w:eastAsia="Calibri" w:hAnsi="Calibri" w:cs="Calibri"/>
                <w:b/>
                <w:bCs/>
                <w:color w:val="000000"/>
                <w:sz w:val="24"/>
                <w:szCs w:val="24"/>
              </w:rPr>
              <w:t xml:space="preserve">Safety: </w:t>
            </w:r>
          </w:p>
        </w:tc>
        <w:tc>
          <w:tcPr>
            <w:tcW w:w="767" w:type="dxa"/>
            <w:tcMar>
              <w:top w:w="100" w:type="dxa"/>
              <w:left w:w="100" w:type="dxa"/>
              <w:bottom w:w="100" w:type="dxa"/>
              <w:right w:w="100" w:type="dxa"/>
            </w:tcMar>
          </w:tcPr>
          <w:p w14:paraId="10E7882A" w14:textId="77777777" w:rsidR="00AA1D4D" w:rsidRDefault="007B6DB3">
            <w:pPr>
              <w:widowControl w:val="0"/>
              <w:pBdr>
                <w:top w:val="nil"/>
                <w:left w:val="nil"/>
                <w:bottom w:val="nil"/>
                <w:right w:val="nil"/>
                <w:between w:val="nil"/>
              </w:pBdr>
              <w:spacing w:line="240" w:lineRule="auto"/>
              <w:ind w:left="114"/>
              <w:rPr>
                <w:rFonts w:ascii="Calibri" w:eastAsia="Calibri" w:hAnsi="Calibri" w:cs="Calibri"/>
                <w:b/>
                <w:bCs/>
                <w:color w:val="000000"/>
              </w:rPr>
            </w:pPr>
            <w:r>
              <w:rPr>
                <w:rFonts w:ascii="Calibri" w:eastAsia="Calibri" w:hAnsi="Calibri" w:cs="Calibri"/>
                <w:b/>
                <w:bCs/>
                <w:color w:val="000000"/>
              </w:rPr>
              <w:t xml:space="preserve">Yes </w:t>
            </w:r>
          </w:p>
        </w:tc>
        <w:tc>
          <w:tcPr>
            <w:tcW w:w="736" w:type="dxa"/>
            <w:tcMar>
              <w:top w:w="100" w:type="dxa"/>
              <w:left w:w="100" w:type="dxa"/>
              <w:bottom w:w="100" w:type="dxa"/>
              <w:right w:w="100" w:type="dxa"/>
            </w:tcMar>
          </w:tcPr>
          <w:p w14:paraId="1D5F6995" w14:textId="77777777" w:rsidR="00AA1D4D" w:rsidRDefault="007B6DB3">
            <w:pPr>
              <w:widowControl w:val="0"/>
              <w:pBdr>
                <w:top w:val="nil"/>
                <w:left w:val="nil"/>
                <w:bottom w:val="nil"/>
                <w:right w:val="nil"/>
                <w:between w:val="nil"/>
              </w:pBdr>
              <w:spacing w:line="240" w:lineRule="auto"/>
              <w:ind w:left="128"/>
              <w:rPr>
                <w:rFonts w:ascii="Calibri" w:eastAsia="Calibri" w:hAnsi="Calibri" w:cs="Calibri"/>
                <w:b/>
                <w:bCs/>
                <w:color w:val="000000"/>
              </w:rPr>
            </w:pPr>
            <w:r>
              <w:rPr>
                <w:rFonts w:ascii="Calibri" w:eastAsia="Calibri" w:hAnsi="Calibri" w:cs="Calibri"/>
                <w:b/>
                <w:bCs/>
                <w:color w:val="000000"/>
              </w:rPr>
              <w:t>No</w:t>
            </w:r>
          </w:p>
        </w:tc>
        <w:tc>
          <w:tcPr>
            <w:tcW w:w="1212" w:type="dxa"/>
            <w:tcMar>
              <w:top w:w="100" w:type="dxa"/>
              <w:left w:w="100" w:type="dxa"/>
              <w:bottom w:w="100" w:type="dxa"/>
              <w:right w:w="100" w:type="dxa"/>
            </w:tcMar>
          </w:tcPr>
          <w:p w14:paraId="7062470D" w14:textId="77777777" w:rsidR="00AA1D4D" w:rsidRDefault="007B6DB3">
            <w:pPr>
              <w:widowControl w:val="0"/>
              <w:pBdr>
                <w:top w:val="nil"/>
                <w:left w:val="nil"/>
                <w:bottom w:val="nil"/>
                <w:right w:val="nil"/>
                <w:between w:val="nil"/>
              </w:pBdr>
              <w:spacing w:line="243" w:lineRule="auto"/>
              <w:ind w:left="113" w:right="67" w:firstLine="6"/>
              <w:rPr>
                <w:rFonts w:ascii="Calibri" w:eastAsia="Calibri" w:hAnsi="Calibri" w:cs="Calibri"/>
                <w:b/>
                <w:bCs/>
                <w:color w:val="000000"/>
              </w:rPr>
            </w:pPr>
            <w:r>
              <w:rPr>
                <w:rFonts w:ascii="Calibri" w:eastAsia="Calibri" w:hAnsi="Calibri" w:cs="Calibri"/>
                <w:b/>
                <w:bCs/>
                <w:color w:val="000000"/>
              </w:rPr>
              <w:t>Somewhat  / Maybe</w:t>
            </w:r>
          </w:p>
        </w:tc>
      </w:tr>
      <w:tr w:rsidR="00AA1D4D" w14:paraId="34F8F50F" w14:textId="77777777">
        <w:trPr>
          <w:trHeight w:val="278"/>
        </w:trPr>
        <w:tc>
          <w:tcPr>
            <w:tcW w:w="5829" w:type="dxa"/>
            <w:tcMar>
              <w:top w:w="100" w:type="dxa"/>
              <w:left w:w="100" w:type="dxa"/>
              <w:bottom w:w="100" w:type="dxa"/>
              <w:right w:w="100" w:type="dxa"/>
            </w:tcMar>
          </w:tcPr>
          <w:p w14:paraId="6B95050D"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Are sidewalks in good shape?</w:t>
            </w:r>
          </w:p>
        </w:tc>
        <w:tc>
          <w:tcPr>
            <w:tcW w:w="767" w:type="dxa"/>
            <w:tcMar>
              <w:top w:w="100" w:type="dxa"/>
              <w:left w:w="100" w:type="dxa"/>
              <w:bottom w:w="100" w:type="dxa"/>
              <w:right w:w="100" w:type="dxa"/>
            </w:tcMar>
          </w:tcPr>
          <w:p w14:paraId="4EEFAA1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5B5C798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05AF666C"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71779E11" w14:textId="77777777">
        <w:trPr>
          <w:trHeight w:val="278"/>
        </w:trPr>
        <w:tc>
          <w:tcPr>
            <w:tcW w:w="5829" w:type="dxa"/>
            <w:tcMar>
              <w:top w:w="100" w:type="dxa"/>
              <w:left w:w="100" w:type="dxa"/>
              <w:bottom w:w="100" w:type="dxa"/>
              <w:right w:w="100" w:type="dxa"/>
            </w:tcMar>
          </w:tcPr>
          <w:p w14:paraId="4DDE004A"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Are crosswalks well-marked?</w:t>
            </w:r>
          </w:p>
        </w:tc>
        <w:tc>
          <w:tcPr>
            <w:tcW w:w="767" w:type="dxa"/>
            <w:tcMar>
              <w:top w:w="100" w:type="dxa"/>
              <w:left w:w="100" w:type="dxa"/>
              <w:bottom w:w="100" w:type="dxa"/>
              <w:right w:w="100" w:type="dxa"/>
            </w:tcMar>
          </w:tcPr>
          <w:p w14:paraId="58BDE76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08644AE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0A9AD8B0"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4E39420B" w14:textId="77777777">
        <w:trPr>
          <w:trHeight w:val="280"/>
        </w:trPr>
        <w:tc>
          <w:tcPr>
            <w:tcW w:w="5829" w:type="dxa"/>
            <w:tcMar>
              <w:top w:w="100" w:type="dxa"/>
              <w:left w:w="100" w:type="dxa"/>
              <w:bottom w:w="100" w:type="dxa"/>
              <w:right w:w="100" w:type="dxa"/>
            </w:tcMar>
          </w:tcPr>
          <w:p w14:paraId="14F7F2FB"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As a pedestrian, do you feel safe crossing the street?</w:t>
            </w:r>
          </w:p>
        </w:tc>
        <w:tc>
          <w:tcPr>
            <w:tcW w:w="767" w:type="dxa"/>
            <w:tcMar>
              <w:top w:w="100" w:type="dxa"/>
              <w:left w:w="100" w:type="dxa"/>
              <w:bottom w:w="100" w:type="dxa"/>
              <w:right w:w="100" w:type="dxa"/>
            </w:tcMar>
          </w:tcPr>
          <w:p w14:paraId="073143F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6" w:type="dxa"/>
            <w:tcMar>
              <w:top w:w="100" w:type="dxa"/>
              <w:left w:w="100" w:type="dxa"/>
              <w:bottom w:w="100" w:type="dxa"/>
              <w:right w:w="100" w:type="dxa"/>
            </w:tcMar>
          </w:tcPr>
          <w:p w14:paraId="0808A70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12" w:type="dxa"/>
            <w:tcMar>
              <w:top w:w="100" w:type="dxa"/>
              <w:left w:w="100" w:type="dxa"/>
              <w:bottom w:w="100" w:type="dxa"/>
              <w:right w:w="100" w:type="dxa"/>
            </w:tcMar>
          </w:tcPr>
          <w:p w14:paraId="4EFCAB02" w14:textId="77777777" w:rsidR="00AA1D4D" w:rsidRDefault="00AA1D4D">
            <w:pPr>
              <w:widowControl w:val="0"/>
              <w:pBdr>
                <w:top w:val="nil"/>
                <w:left w:val="nil"/>
                <w:bottom w:val="nil"/>
                <w:right w:val="nil"/>
                <w:between w:val="nil"/>
              </w:pBdr>
              <w:rPr>
                <w:rFonts w:ascii="Calibri" w:eastAsia="Calibri" w:hAnsi="Calibri" w:cs="Calibri"/>
                <w:color w:val="000000"/>
              </w:rPr>
            </w:pPr>
          </w:p>
        </w:tc>
      </w:tr>
    </w:tbl>
    <w:p w14:paraId="05A7836E" w14:textId="77777777" w:rsidR="00AA1D4D" w:rsidRDefault="00AA1D4D">
      <w:pPr>
        <w:widowControl w:val="0"/>
        <w:pBdr>
          <w:top w:val="nil"/>
          <w:left w:val="nil"/>
          <w:bottom w:val="nil"/>
          <w:right w:val="nil"/>
          <w:between w:val="nil"/>
        </w:pBdr>
        <w:rPr>
          <w:color w:val="000000"/>
        </w:rPr>
      </w:pPr>
    </w:p>
    <w:p w14:paraId="0669C7DD" w14:textId="77777777" w:rsidR="00AA1D4D" w:rsidRDefault="00AA1D4D">
      <w:pPr>
        <w:widowControl w:val="0"/>
        <w:pBdr>
          <w:top w:val="nil"/>
          <w:left w:val="nil"/>
          <w:bottom w:val="nil"/>
          <w:right w:val="nil"/>
          <w:between w:val="nil"/>
        </w:pBdr>
        <w:rPr>
          <w:color w:val="000000"/>
        </w:rPr>
      </w:pPr>
    </w:p>
    <w:p w14:paraId="232525E7" w14:textId="77777777" w:rsidR="00AA1D4D" w:rsidRDefault="007B6DB3">
      <w:pPr>
        <w:widowControl w:val="0"/>
        <w:pBdr>
          <w:top w:val="nil"/>
          <w:left w:val="nil"/>
          <w:bottom w:val="nil"/>
          <w:right w:val="nil"/>
          <w:between w:val="nil"/>
        </w:pBdr>
        <w:spacing w:line="240" w:lineRule="auto"/>
        <w:ind w:left="3"/>
        <w:rPr>
          <w:rFonts w:ascii="Calibri" w:eastAsia="Calibri" w:hAnsi="Calibri" w:cs="Calibri"/>
          <w:b/>
          <w:bCs/>
          <w:color w:val="000000"/>
          <w:sz w:val="28"/>
          <w:szCs w:val="28"/>
        </w:rPr>
      </w:pPr>
      <w:r>
        <w:rPr>
          <w:rFonts w:ascii="Calibri" w:eastAsia="Calibri" w:hAnsi="Calibri" w:cs="Calibri"/>
          <w:b/>
          <w:bCs/>
          <w:color w:val="000000"/>
          <w:sz w:val="28"/>
          <w:szCs w:val="28"/>
        </w:rPr>
        <w:t>AVAILABLE BUSINESS AND COMMUNITY SERVICES (Check one per line)</w:t>
      </w:r>
    </w:p>
    <w:tbl>
      <w:tblPr>
        <w:tblStyle w:val="a0"/>
        <w:tblW w:w="98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2"/>
        <w:gridCol w:w="1060"/>
        <w:gridCol w:w="1063"/>
        <w:gridCol w:w="1238"/>
        <w:gridCol w:w="1063"/>
      </w:tblGrid>
      <w:tr w:rsidR="00AA1D4D" w14:paraId="37527143" w14:textId="77777777">
        <w:trPr>
          <w:trHeight w:val="587"/>
        </w:trPr>
        <w:tc>
          <w:tcPr>
            <w:tcW w:w="5380" w:type="dxa"/>
            <w:tcMar>
              <w:top w:w="100" w:type="dxa"/>
              <w:left w:w="100" w:type="dxa"/>
              <w:bottom w:w="100" w:type="dxa"/>
              <w:right w:w="100" w:type="dxa"/>
            </w:tcMar>
          </w:tcPr>
          <w:p w14:paraId="632BE6BB" w14:textId="77777777" w:rsidR="00AA1D4D" w:rsidRDefault="00AA1D4D">
            <w:pPr>
              <w:widowControl w:val="0"/>
              <w:pBdr>
                <w:top w:val="nil"/>
                <w:left w:val="nil"/>
                <w:bottom w:val="nil"/>
                <w:right w:val="nil"/>
                <w:between w:val="nil"/>
              </w:pBdr>
              <w:rPr>
                <w:rFonts w:ascii="Calibri" w:eastAsia="Calibri" w:hAnsi="Calibri" w:cs="Calibri"/>
                <w:b/>
                <w:bCs/>
                <w:color w:val="000000"/>
                <w:sz w:val="28"/>
                <w:szCs w:val="28"/>
              </w:rPr>
            </w:pPr>
          </w:p>
        </w:tc>
        <w:tc>
          <w:tcPr>
            <w:tcW w:w="1060" w:type="dxa"/>
            <w:tcMar>
              <w:top w:w="100" w:type="dxa"/>
              <w:left w:w="100" w:type="dxa"/>
              <w:bottom w:w="100" w:type="dxa"/>
              <w:right w:w="100" w:type="dxa"/>
            </w:tcMar>
          </w:tcPr>
          <w:p w14:paraId="263F8FA4" w14:textId="77777777" w:rsidR="00AA1D4D" w:rsidRDefault="007B6DB3">
            <w:pPr>
              <w:widowControl w:val="0"/>
              <w:pBdr>
                <w:top w:val="nil"/>
                <w:left w:val="nil"/>
                <w:bottom w:val="nil"/>
                <w:right w:val="nil"/>
                <w:between w:val="nil"/>
              </w:pBdr>
              <w:spacing w:line="240" w:lineRule="auto"/>
              <w:ind w:left="117"/>
              <w:rPr>
                <w:rFonts w:ascii="Calibri" w:eastAsia="Calibri" w:hAnsi="Calibri" w:cs="Calibri"/>
                <w:b/>
                <w:bCs/>
                <w:color w:val="000000"/>
              </w:rPr>
            </w:pPr>
            <w:r>
              <w:rPr>
                <w:rFonts w:ascii="Calibri" w:eastAsia="Calibri" w:hAnsi="Calibri" w:cs="Calibri"/>
                <w:b/>
                <w:bCs/>
                <w:color w:val="000000"/>
              </w:rPr>
              <w:t xml:space="preserve">Widely  </w:t>
            </w:r>
          </w:p>
          <w:p w14:paraId="6F765C25" w14:textId="77777777" w:rsidR="00AA1D4D" w:rsidRDefault="007B6DB3">
            <w:pPr>
              <w:widowControl w:val="0"/>
              <w:pBdr>
                <w:top w:val="nil"/>
                <w:left w:val="nil"/>
                <w:bottom w:val="nil"/>
                <w:right w:val="nil"/>
                <w:between w:val="nil"/>
              </w:pBdr>
              <w:spacing w:before="11" w:line="240" w:lineRule="auto"/>
              <w:jc w:val="center"/>
              <w:rPr>
                <w:rFonts w:ascii="Calibri" w:eastAsia="Calibri" w:hAnsi="Calibri" w:cs="Calibri"/>
                <w:b/>
                <w:bCs/>
                <w:color w:val="000000"/>
              </w:rPr>
            </w:pPr>
            <w:r>
              <w:rPr>
                <w:rFonts w:ascii="Calibri" w:eastAsia="Calibri" w:hAnsi="Calibri" w:cs="Calibri"/>
                <w:b/>
                <w:bCs/>
                <w:color w:val="000000"/>
              </w:rPr>
              <w:t xml:space="preserve">Available </w:t>
            </w:r>
          </w:p>
        </w:tc>
        <w:tc>
          <w:tcPr>
            <w:tcW w:w="1063" w:type="dxa"/>
            <w:tcMar>
              <w:top w:w="100" w:type="dxa"/>
              <w:left w:w="100" w:type="dxa"/>
              <w:bottom w:w="100" w:type="dxa"/>
              <w:right w:w="100" w:type="dxa"/>
            </w:tcMar>
          </w:tcPr>
          <w:p w14:paraId="2AB9E1EB"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Available</w:t>
            </w:r>
          </w:p>
        </w:tc>
        <w:tc>
          <w:tcPr>
            <w:tcW w:w="1238" w:type="dxa"/>
            <w:tcMar>
              <w:top w:w="100" w:type="dxa"/>
              <w:left w:w="100" w:type="dxa"/>
              <w:bottom w:w="100" w:type="dxa"/>
              <w:right w:w="100" w:type="dxa"/>
            </w:tcMar>
          </w:tcPr>
          <w:p w14:paraId="381CAC32" w14:textId="77777777" w:rsidR="00AA1D4D" w:rsidRDefault="007B6DB3">
            <w:pPr>
              <w:widowControl w:val="0"/>
              <w:pBdr>
                <w:top w:val="nil"/>
                <w:left w:val="nil"/>
                <w:bottom w:val="nil"/>
                <w:right w:val="nil"/>
                <w:between w:val="nil"/>
              </w:pBdr>
              <w:spacing w:line="240" w:lineRule="auto"/>
              <w:ind w:left="128"/>
              <w:rPr>
                <w:rFonts w:ascii="Calibri" w:eastAsia="Calibri" w:hAnsi="Calibri" w:cs="Calibri"/>
                <w:b/>
                <w:bCs/>
                <w:color w:val="000000"/>
              </w:rPr>
            </w:pPr>
            <w:r>
              <w:rPr>
                <w:rFonts w:ascii="Calibri" w:eastAsia="Calibri" w:hAnsi="Calibri" w:cs="Calibri"/>
                <w:b/>
                <w:bCs/>
                <w:color w:val="000000"/>
              </w:rPr>
              <w:t xml:space="preserve">Limited  </w:t>
            </w:r>
          </w:p>
          <w:p w14:paraId="3F06BA01" w14:textId="77777777" w:rsidR="00AA1D4D" w:rsidRDefault="007B6DB3">
            <w:pPr>
              <w:widowControl w:val="0"/>
              <w:pBdr>
                <w:top w:val="nil"/>
                <w:left w:val="nil"/>
                <w:bottom w:val="nil"/>
                <w:right w:val="nil"/>
                <w:between w:val="nil"/>
              </w:pBdr>
              <w:spacing w:before="11" w:line="240" w:lineRule="auto"/>
              <w:jc w:val="center"/>
              <w:rPr>
                <w:rFonts w:ascii="Calibri" w:eastAsia="Calibri" w:hAnsi="Calibri" w:cs="Calibri"/>
                <w:b/>
                <w:bCs/>
                <w:color w:val="000000"/>
              </w:rPr>
            </w:pPr>
            <w:r>
              <w:rPr>
                <w:rFonts w:ascii="Calibri" w:eastAsia="Calibri" w:hAnsi="Calibri" w:cs="Calibri"/>
                <w:b/>
                <w:bCs/>
                <w:color w:val="000000"/>
              </w:rPr>
              <w:t>Availability</w:t>
            </w:r>
          </w:p>
        </w:tc>
        <w:tc>
          <w:tcPr>
            <w:tcW w:w="1063" w:type="dxa"/>
            <w:tcMar>
              <w:top w:w="100" w:type="dxa"/>
              <w:left w:w="100" w:type="dxa"/>
              <w:bottom w:w="100" w:type="dxa"/>
              <w:right w:w="100" w:type="dxa"/>
            </w:tcMar>
          </w:tcPr>
          <w:p w14:paraId="001A88EA" w14:textId="77777777" w:rsidR="00AA1D4D" w:rsidRDefault="007B6DB3">
            <w:pPr>
              <w:widowControl w:val="0"/>
              <w:pBdr>
                <w:top w:val="nil"/>
                <w:left w:val="nil"/>
                <w:bottom w:val="nil"/>
                <w:right w:val="nil"/>
                <w:between w:val="nil"/>
              </w:pBdr>
              <w:spacing w:line="240" w:lineRule="auto"/>
              <w:ind w:left="128"/>
              <w:rPr>
                <w:rFonts w:ascii="Calibri" w:eastAsia="Calibri" w:hAnsi="Calibri" w:cs="Calibri"/>
                <w:b/>
                <w:bCs/>
                <w:color w:val="000000"/>
              </w:rPr>
            </w:pPr>
            <w:r>
              <w:rPr>
                <w:rFonts w:ascii="Calibri" w:eastAsia="Calibri" w:hAnsi="Calibri" w:cs="Calibri"/>
                <w:b/>
                <w:bCs/>
                <w:color w:val="000000"/>
              </w:rPr>
              <w:t xml:space="preserve">Not  </w:t>
            </w:r>
          </w:p>
          <w:p w14:paraId="1503369A" w14:textId="77777777" w:rsidR="00AA1D4D" w:rsidRDefault="007B6DB3">
            <w:pPr>
              <w:widowControl w:val="0"/>
              <w:pBdr>
                <w:top w:val="nil"/>
                <w:left w:val="nil"/>
                <w:bottom w:val="nil"/>
                <w:right w:val="nil"/>
                <w:between w:val="nil"/>
              </w:pBdr>
              <w:spacing w:before="11" w:line="240" w:lineRule="auto"/>
              <w:jc w:val="center"/>
              <w:rPr>
                <w:rFonts w:ascii="Calibri" w:eastAsia="Calibri" w:hAnsi="Calibri" w:cs="Calibri"/>
                <w:b/>
                <w:bCs/>
                <w:color w:val="000000"/>
              </w:rPr>
            </w:pPr>
            <w:r>
              <w:rPr>
                <w:rFonts w:ascii="Calibri" w:eastAsia="Calibri" w:hAnsi="Calibri" w:cs="Calibri"/>
                <w:b/>
                <w:bCs/>
                <w:color w:val="000000"/>
              </w:rPr>
              <w:t>Available</w:t>
            </w:r>
          </w:p>
        </w:tc>
      </w:tr>
      <w:tr w:rsidR="00AA1D4D" w14:paraId="67B8853D" w14:textId="77777777">
        <w:trPr>
          <w:trHeight w:val="297"/>
        </w:trPr>
        <w:tc>
          <w:tcPr>
            <w:tcW w:w="5380" w:type="dxa"/>
            <w:tcMar>
              <w:top w:w="100" w:type="dxa"/>
              <w:left w:w="100" w:type="dxa"/>
              <w:bottom w:w="100" w:type="dxa"/>
              <w:right w:w="100" w:type="dxa"/>
            </w:tcMar>
          </w:tcPr>
          <w:p w14:paraId="70CFEBD6" w14:textId="77777777" w:rsidR="00AA1D4D" w:rsidRDefault="007B6DB3">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Traditional indoor lodging (hotel, B&amp;B, etc.)</w:t>
            </w:r>
          </w:p>
        </w:tc>
        <w:tc>
          <w:tcPr>
            <w:tcW w:w="1060" w:type="dxa"/>
            <w:tcMar>
              <w:top w:w="100" w:type="dxa"/>
              <w:left w:w="100" w:type="dxa"/>
              <w:bottom w:w="100" w:type="dxa"/>
              <w:right w:w="100" w:type="dxa"/>
            </w:tcMar>
          </w:tcPr>
          <w:p w14:paraId="7397749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4619F4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0027299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973BA21"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41EFB423" w14:textId="77777777">
        <w:trPr>
          <w:trHeight w:val="297"/>
        </w:trPr>
        <w:tc>
          <w:tcPr>
            <w:tcW w:w="5380" w:type="dxa"/>
            <w:tcMar>
              <w:top w:w="100" w:type="dxa"/>
              <w:left w:w="100" w:type="dxa"/>
              <w:bottom w:w="100" w:type="dxa"/>
              <w:right w:w="100" w:type="dxa"/>
            </w:tcMar>
          </w:tcPr>
          <w:p w14:paraId="2CDC6A20"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Private rentals (Airbnb, VRBO, etc.)</w:t>
            </w:r>
          </w:p>
        </w:tc>
        <w:tc>
          <w:tcPr>
            <w:tcW w:w="1060" w:type="dxa"/>
            <w:tcMar>
              <w:top w:w="100" w:type="dxa"/>
              <w:left w:w="100" w:type="dxa"/>
              <w:bottom w:w="100" w:type="dxa"/>
              <w:right w:w="100" w:type="dxa"/>
            </w:tcMar>
          </w:tcPr>
          <w:p w14:paraId="1EE015DC"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5B3504C"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1B1C300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236A5947"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4F8EBB34" w14:textId="77777777">
        <w:trPr>
          <w:trHeight w:val="297"/>
        </w:trPr>
        <w:tc>
          <w:tcPr>
            <w:tcW w:w="5380" w:type="dxa"/>
            <w:tcMar>
              <w:top w:w="100" w:type="dxa"/>
              <w:left w:w="100" w:type="dxa"/>
              <w:bottom w:w="100" w:type="dxa"/>
              <w:right w:w="100" w:type="dxa"/>
            </w:tcMar>
          </w:tcPr>
          <w:p w14:paraId="23DE7729" w14:textId="77777777" w:rsidR="00AA1D4D" w:rsidRDefault="007B6DB3">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Camping</w:t>
            </w:r>
          </w:p>
        </w:tc>
        <w:tc>
          <w:tcPr>
            <w:tcW w:w="1060" w:type="dxa"/>
            <w:tcMar>
              <w:top w:w="100" w:type="dxa"/>
              <w:left w:w="100" w:type="dxa"/>
              <w:bottom w:w="100" w:type="dxa"/>
              <w:right w:w="100" w:type="dxa"/>
            </w:tcMar>
          </w:tcPr>
          <w:p w14:paraId="288E2E92"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19D663C"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3E680BC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8988E10"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A839F08" w14:textId="77777777">
        <w:trPr>
          <w:trHeight w:val="297"/>
        </w:trPr>
        <w:tc>
          <w:tcPr>
            <w:tcW w:w="5380" w:type="dxa"/>
            <w:tcMar>
              <w:top w:w="100" w:type="dxa"/>
              <w:left w:w="100" w:type="dxa"/>
              <w:bottom w:w="100" w:type="dxa"/>
              <w:right w:w="100" w:type="dxa"/>
            </w:tcMar>
          </w:tcPr>
          <w:p w14:paraId="31B086FE"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Bike rental (or bike share)</w:t>
            </w:r>
          </w:p>
        </w:tc>
        <w:tc>
          <w:tcPr>
            <w:tcW w:w="1060" w:type="dxa"/>
            <w:tcMar>
              <w:top w:w="100" w:type="dxa"/>
              <w:left w:w="100" w:type="dxa"/>
              <w:bottom w:w="100" w:type="dxa"/>
              <w:right w:w="100" w:type="dxa"/>
            </w:tcMar>
          </w:tcPr>
          <w:p w14:paraId="5C37949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5B4C484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187DF3C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2FE22A3"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4E9EDE71" w14:textId="77777777">
        <w:trPr>
          <w:trHeight w:val="297"/>
        </w:trPr>
        <w:tc>
          <w:tcPr>
            <w:tcW w:w="5380" w:type="dxa"/>
            <w:tcMar>
              <w:top w:w="100" w:type="dxa"/>
              <w:left w:w="100" w:type="dxa"/>
              <w:bottom w:w="100" w:type="dxa"/>
              <w:right w:w="100" w:type="dxa"/>
            </w:tcMar>
          </w:tcPr>
          <w:p w14:paraId="0678CB41"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Bike shop/repair</w:t>
            </w:r>
          </w:p>
        </w:tc>
        <w:tc>
          <w:tcPr>
            <w:tcW w:w="1060" w:type="dxa"/>
            <w:tcMar>
              <w:top w:w="100" w:type="dxa"/>
              <w:left w:w="100" w:type="dxa"/>
              <w:bottom w:w="100" w:type="dxa"/>
              <w:right w:w="100" w:type="dxa"/>
            </w:tcMar>
          </w:tcPr>
          <w:p w14:paraId="631A2BD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E0FDB6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4160B62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639487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24007FF" w14:textId="77777777">
        <w:trPr>
          <w:trHeight w:val="300"/>
        </w:trPr>
        <w:tc>
          <w:tcPr>
            <w:tcW w:w="5380" w:type="dxa"/>
            <w:tcMar>
              <w:top w:w="100" w:type="dxa"/>
              <w:left w:w="100" w:type="dxa"/>
              <w:bottom w:w="100" w:type="dxa"/>
              <w:right w:w="100" w:type="dxa"/>
            </w:tcMar>
          </w:tcPr>
          <w:p w14:paraId="3FC878A1" w14:textId="77777777" w:rsidR="00AA1D4D" w:rsidRDefault="007B6DB3">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Other businesses </w:t>
            </w:r>
            <w:proofErr w:type="gramStart"/>
            <w:r>
              <w:rPr>
                <w:rFonts w:ascii="Calibri" w:eastAsia="Calibri" w:hAnsi="Calibri" w:cs="Calibri"/>
                <w:color w:val="000000"/>
              </w:rPr>
              <w:t>offering</w:t>
            </w:r>
            <w:proofErr w:type="gramEnd"/>
            <w:r>
              <w:rPr>
                <w:rFonts w:ascii="Calibri" w:eastAsia="Calibri" w:hAnsi="Calibri" w:cs="Calibri"/>
                <w:color w:val="000000"/>
              </w:rPr>
              <w:t xml:space="preserve"> basic bike repair tools/parts</w:t>
            </w:r>
          </w:p>
        </w:tc>
        <w:tc>
          <w:tcPr>
            <w:tcW w:w="1060" w:type="dxa"/>
            <w:tcMar>
              <w:top w:w="100" w:type="dxa"/>
              <w:left w:w="100" w:type="dxa"/>
              <w:bottom w:w="100" w:type="dxa"/>
              <w:right w:w="100" w:type="dxa"/>
            </w:tcMar>
          </w:tcPr>
          <w:p w14:paraId="08C8A1B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3EFB7A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6E66406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63C1F0C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036CE57D" w14:textId="77777777">
        <w:trPr>
          <w:trHeight w:val="297"/>
        </w:trPr>
        <w:tc>
          <w:tcPr>
            <w:tcW w:w="5380" w:type="dxa"/>
            <w:tcMar>
              <w:top w:w="100" w:type="dxa"/>
              <w:left w:w="100" w:type="dxa"/>
              <w:bottom w:w="100" w:type="dxa"/>
              <w:right w:w="100" w:type="dxa"/>
            </w:tcMar>
          </w:tcPr>
          <w:p w14:paraId="0D7F9077"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Bike repair stations (self-serve, free)</w:t>
            </w:r>
          </w:p>
        </w:tc>
        <w:tc>
          <w:tcPr>
            <w:tcW w:w="1060" w:type="dxa"/>
            <w:tcMar>
              <w:top w:w="100" w:type="dxa"/>
              <w:left w:w="100" w:type="dxa"/>
              <w:bottom w:w="100" w:type="dxa"/>
              <w:right w:w="100" w:type="dxa"/>
            </w:tcMar>
          </w:tcPr>
          <w:p w14:paraId="71D5DC0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465E3B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43DE875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4AFA67CC"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0614F3D1" w14:textId="77777777">
        <w:trPr>
          <w:trHeight w:val="297"/>
        </w:trPr>
        <w:tc>
          <w:tcPr>
            <w:tcW w:w="5380" w:type="dxa"/>
            <w:tcMar>
              <w:top w:w="100" w:type="dxa"/>
              <w:left w:w="100" w:type="dxa"/>
              <w:bottom w:w="100" w:type="dxa"/>
              <w:right w:w="100" w:type="dxa"/>
            </w:tcMar>
          </w:tcPr>
          <w:p w14:paraId="03ACA0DD" w14:textId="77777777" w:rsidR="00AA1D4D" w:rsidRDefault="007B6DB3">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Outfitter/shop selling outdoor clothing and gear</w:t>
            </w:r>
          </w:p>
        </w:tc>
        <w:tc>
          <w:tcPr>
            <w:tcW w:w="1060" w:type="dxa"/>
            <w:tcMar>
              <w:top w:w="100" w:type="dxa"/>
              <w:left w:w="100" w:type="dxa"/>
              <w:bottom w:w="100" w:type="dxa"/>
              <w:right w:w="100" w:type="dxa"/>
            </w:tcMar>
          </w:tcPr>
          <w:p w14:paraId="10A3F77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D590DA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5C6EC5A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20A21BE5"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340C469D" w14:textId="77777777">
        <w:trPr>
          <w:trHeight w:val="297"/>
        </w:trPr>
        <w:tc>
          <w:tcPr>
            <w:tcW w:w="5380" w:type="dxa"/>
            <w:tcMar>
              <w:top w:w="100" w:type="dxa"/>
              <w:left w:w="100" w:type="dxa"/>
              <w:bottom w:w="100" w:type="dxa"/>
              <w:right w:w="100" w:type="dxa"/>
            </w:tcMar>
          </w:tcPr>
          <w:p w14:paraId="6CDA414F" w14:textId="77777777" w:rsidR="00AA1D4D" w:rsidRDefault="007B6DB3">
            <w:pPr>
              <w:widowControl w:val="0"/>
              <w:pBdr>
                <w:top w:val="nil"/>
                <w:left w:val="nil"/>
                <w:bottom w:val="nil"/>
                <w:right w:val="nil"/>
                <w:between w:val="nil"/>
              </w:pBdr>
              <w:spacing w:line="240" w:lineRule="auto"/>
              <w:ind w:left="122"/>
              <w:rPr>
                <w:rFonts w:ascii="Calibri" w:eastAsia="Calibri" w:hAnsi="Calibri" w:cs="Calibri"/>
                <w:color w:val="000000"/>
              </w:rPr>
            </w:pPr>
            <w:r>
              <w:rPr>
                <w:rFonts w:ascii="Calibri" w:eastAsia="Calibri" w:hAnsi="Calibri" w:cs="Calibri"/>
                <w:color w:val="000000"/>
              </w:rPr>
              <w:t>Guides who lead outdoor-related trips and activities</w:t>
            </w:r>
          </w:p>
        </w:tc>
        <w:tc>
          <w:tcPr>
            <w:tcW w:w="1060" w:type="dxa"/>
            <w:tcMar>
              <w:top w:w="100" w:type="dxa"/>
              <w:left w:w="100" w:type="dxa"/>
              <w:bottom w:w="100" w:type="dxa"/>
              <w:right w:w="100" w:type="dxa"/>
            </w:tcMar>
          </w:tcPr>
          <w:p w14:paraId="0C08703C"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AC65D1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66ED935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433A70F5"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0B2AA93C" w14:textId="77777777">
        <w:trPr>
          <w:trHeight w:val="297"/>
        </w:trPr>
        <w:tc>
          <w:tcPr>
            <w:tcW w:w="5380" w:type="dxa"/>
            <w:tcMar>
              <w:top w:w="100" w:type="dxa"/>
              <w:left w:w="100" w:type="dxa"/>
              <w:bottom w:w="100" w:type="dxa"/>
              <w:right w:w="100" w:type="dxa"/>
            </w:tcMar>
          </w:tcPr>
          <w:p w14:paraId="55FDC62E"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Businesses that cater to motorized trail users</w:t>
            </w:r>
          </w:p>
        </w:tc>
        <w:tc>
          <w:tcPr>
            <w:tcW w:w="1060" w:type="dxa"/>
            <w:tcMar>
              <w:top w:w="100" w:type="dxa"/>
              <w:left w:w="100" w:type="dxa"/>
              <w:bottom w:w="100" w:type="dxa"/>
              <w:right w:w="100" w:type="dxa"/>
            </w:tcMar>
          </w:tcPr>
          <w:p w14:paraId="03A8C80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D0F5F6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51CCEE7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DE4BCC5" w14:textId="77777777" w:rsidR="00AA1D4D" w:rsidRDefault="00AA1D4D">
            <w:pPr>
              <w:widowControl w:val="0"/>
              <w:pBdr>
                <w:top w:val="nil"/>
                <w:left w:val="nil"/>
                <w:bottom w:val="nil"/>
                <w:right w:val="nil"/>
                <w:between w:val="nil"/>
              </w:pBdr>
              <w:rPr>
                <w:rFonts w:ascii="Calibri" w:eastAsia="Calibri" w:hAnsi="Calibri" w:cs="Calibri"/>
                <w:color w:val="000000"/>
              </w:rPr>
            </w:pPr>
          </w:p>
        </w:tc>
      </w:tr>
    </w:tbl>
    <w:p w14:paraId="7EAB2A33" w14:textId="77777777" w:rsidR="00AA1D4D" w:rsidRDefault="00AA1D4D">
      <w:pPr>
        <w:widowControl w:val="0"/>
        <w:pBdr>
          <w:top w:val="nil"/>
          <w:left w:val="nil"/>
          <w:bottom w:val="nil"/>
          <w:right w:val="nil"/>
          <w:between w:val="nil"/>
        </w:pBdr>
        <w:rPr>
          <w:color w:val="000000"/>
        </w:rPr>
      </w:pPr>
    </w:p>
    <w:p w14:paraId="077EEAB4" w14:textId="77777777" w:rsidR="00AA1D4D" w:rsidRDefault="00AA1D4D">
      <w:pPr>
        <w:widowControl w:val="0"/>
        <w:pBdr>
          <w:top w:val="nil"/>
          <w:left w:val="nil"/>
          <w:bottom w:val="nil"/>
          <w:right w:val="nil"/>
          <w:between w:val="nil"/>
        </w:pBdr>
        <w:rPr>
          <w:color w:val="000000"/>
        </w:rPr>
      </w:pPr>
    </w:p>
    <w:p w14:paraId="2AFEBEC1" w14:textId="77777777" w:rsidR="00AA1D4D" w:rsidRDefault="007B6DB3">
      <w:pPr>
        <w:widowControl w:val="0"/>
        <w:pBdr>
          <w:top w:val="nil"/>
          <w:left w:val="nil"/>
          <w:bottom w:val="nil"/>
          <w:right w:val="nil"/>
          <w:between w:val="nil"/>
        </w:pBdr>
        <w:spacing w:line="243" w:lineRule="auto"/>
        <w:ind w:right="605" w:firstLine="212"/>
        <w:rPr>
          <w:rFonts w:ascii="Calibri" w:eastAsia="Calibri" w:hAnsi="Calibri" w:cs="Calibri"/>
          <w:color w:val="000000"/>
        </w:rPr>
      </w:pPr>
      <w:r>
        <w:rPr>
          <w:rFonts w:ascii="Calibri" w:eastAsia="Calibri" w:hAnsi="Calibri" w:cs="Calibri"/>
          <w:color w:val="000000"/>
        </w:rPr>
        <w:t xml:space="preserve">Adapted from the Trail Towns Assessment (developed by the Great Allegheny Passage Conservancy)   and the Appalachian Trail Community Program Application </w:t>
      </w:r>
    </w:p>
    <w:p w14:paraId="09E8B0E8" w14:textId="77777777" w:rsidR="00AA1D4D" w:rsidRDefault="007B6DB3">
      <w:pPr>
        <w:widowControl w:val="0"/>
        <w:pBdr>
          <w:top w:val="nil"/>
          <w:left w:val="nil"/>
          <w:bottom w:val="nil"/>
          <w:right w:val="nil"/>
          <w:between w:val="nil"/>
        </w:pBdr>
        <w:spacing w:line="240" w:lineRule="auto"/>
        <w:ind w:left="132"/>
        <w:rPr>
          <w:rFonts w:ascii="Calibri" w:eastAsia="Calibri" w:hAnsi="Calibri" w:cs="Calibri"/>
          <w:color w:val="000000"/>
        </w:rPr>
      </w:pPr>
      <w:r>
        <w:rPr>
          <w:rFonts w:ascii="Calibri" w:eastAsia="Calibri" w:hAnsi="Calibri" w:cs="Calibri"/>
          <w:color w:val="000000"/>
        </w:rPr>
        <w:t xml:space="preserve">Bait shop and/or places for hunting and fishing gear </w:t>
      </w:r>
    </w:p>
    <w:tbl>
      <w:tblPr>
        <w:tblStyle w:val="a1"/>
        <w:tblW w:w="98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2"/>
        <w:gridCol w:w="1060"/>
        <w:gridCol w:w="1063"/>
        <w:gridCol w:w="1238"/>
        <w:gridCol w:w="1063"/>
      </w:tblGrid>
      <w:tr w:rsidR="00AA1D4D" w14:paraId="1EC63B51" w14:textId="77777777">
        <w:trPr>
          <w:trHeight w:val="297"/>
        </w:trPr>
        <w:tc>
          <w:tcPr>
            <w:tcW w:w="5380" w:type="dxa"/>
            <w:tcMar>
              <w:top w:w="100" w:type="dxa"/>
              <w:left w:w="100" w:type="dxa"/>
              <w:bottom w:w="100" w:type="dxa"/>
              <w:right w:w="100" w:type="dxa"/>
            </w:tcMar>
          </w:tcPr>
          <w:p w14:paraId="3ED77000"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Restaurants</w:t>
            </w:r>
          </w:p>
        </w:tc>
        <w:tc>
          <w:tcPr>
            <w:tcW w:w="1060" w:type="dxa"/>
            <w:tcMar>
              <w:top w:w="100" w:type="dxa"/>
              <w:left w:w="100" w:type="dxa"/>
              <w:bottom w:w="100" w:type="dxa"/>
              <w:right w:w="100" w:type="dxa"/>
            </w:tcMar>
          </w:tcPr>
          <w:p w14:paraId="69F080EC"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4A8EBE2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612248B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B4B9CAB"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72EC8949" w14:textId="77777777">
        <w:trPr>
          <w:trHeight w:val="297"/>
        </w:trPr>
        <w:tc>
          <w:tcPr>
            <w:tcW w:w="5380" w:type="dxa"/>
            <w:tcMar>
              <w:top w:w="100" w:type="dxa"/>
              <w:left w:w="100" w:type="dxa"/>
              <w:bottom w:w="100" w:type="dxa"/>
              <w:right w:w="100" w:type="dxa"/>
            </w:tcMar>
          </w:tcPr>
          <w:p w14:paraId="35DE5B2F" w14:textId="77777777" w:rsidR="00AA1D4D" w:rsidRDefault="007B6DB3">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Coffee shop</w:t>
            </w:r>
          </w:p>
        </w:tc>
        <w:tc>
          <w:tcPr>
            <w:tcW w:w="1060" w:type="dxa"/>
            <w:tcMar>
              <w:top w:w="100" w:type="dxa"/>
              <w:left w:w="100" w:type="dxa"/>
              <w:bottom w:w="100" w:type="dxa"/>
              <w:right w:w="100" w:type="dxa"/>
            </w:tcMar>
          </w:tcPr>
          <w:p w14:paraId="2E5CDBD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B6B7332"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242F0AB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BBA3E15"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7C5006B" w14:textId="77777777">
        <w:trPr>
          <w:trHeight w:val="297"/>
        </w:trPr>
        <w:tc>
          <w:tcPr>
            <w:tcW w:w="5380" w:type="dxa"/>
            <w:tcMar>
              <w:top w:w="100" w:type="dxa"/>
              <w:left w:w="100" w:type="dxa"/>
              <w:bottom w:w="100" w:type="dxa"/>
              <w:right w:w="100" w:type="dxa"/>
            </w:tcMar>
          </w:tcPr>
          <w:p w14:paraId="775BB7AB"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Bakery</w:t>
            </w:r>
          </w:p>
        </w:tc>
        <w:tc>
          <w:tcPr>
            <w:tcW w:w="1060" w:type="dxa"/>
            <w:tcMar>
              <w:top w:w="100" w:type="dxa"/>
              <w:left w:w="100" w:type="dxa"/>
              <w:bottom w:w="100" w:type="dxa"/>
              <w:right w:w="100" w:type="dxa"/>
            </w:tcMar>
          </w:tcPr>
          <w:p w14:paraId="14A20898"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2730713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0874BF4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01D9B36D"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33DC062" w14:textId="77777777">
        <w:trPr>
          <w:trHeight w:val="300"/>
        </w:trPr>
        <w:tc>
          <w:tcPr>
            <w:tcW w:w="5380" w:type="dxa"/>
            <w:tcMar>
              <w:top w:w="100" w:type="dxa"/>
              <w:left w:w="100" w:type="dxa"/>
              <w:bottom w:w="100" w:type="dxa"/>
              <w:right w:w="100" w:type="dxa"/>
            </w:tcMar>
          </w:tcPr>
          <w:p w14:paraId="7BADB59A"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Bar/craft brewery</w:t>
            </w:r>
          </w:p>
        </w:tc>
        <w:tc>
          <w:tcPr>
            <w:tcW w:w="1060" w:type="dxa"/>
            <w:tcMar>
              <w:top w:w="100" w:type="dxa"/>
              <w:left w:w="100" w:type="dxa"/>
              <w:bottom w:w="100" w:type="dxa"/>
              <w:right w:w="100" w:type="dxa"/>
            </w:tcMar>
          </w:tcPr>
          <w:p w14:paraId="521CD6A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76361F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7AB21B6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DD1C34A"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CDA296C" w14:textId="77777777">
        <w:trPr>
          <w:trHeight w:val="297"/>
        </w:trPr>
        <w:tc>
          <w:tcPr>
            <w:tcW w:w="5380" w:type="dxa"/>
            <w:tcMar>
              <w:top w:w="100" w:type="dxa"/>
              <w:left w:w="100" w:type="dxa"/>
              <w:bottom w:w="100" w:type="dxa"/>
              <w:right w:w="100" w:type="dxa"/>
            </w:tcMar>
          </w:tcPr>
          <w:p w14:paraId="430A228E" w14:textId="77777777" w:rsidR="00AA1D4D" w:rsidRDefault="007B6DB3">
            <w:pPr>
              <w:widowControl w:val="0"/>
              <w:pBdr>
                <w:top w:val="nil"/>
                <w:left w:val="nil"/>
                <w:bottom w:val="nil"/>
                <w:right w:val="nil"/>
                <w:between w:val="nil"/>
              </w:pBdr>
              <w:spacing w:line="240" w:lineRule="auto"/>
              <w:ind w:left="122"/>
              <w:rPr>
                <w:rFonts w:ascii="Calibri" w:eastAsia="Calibri" w:hAnsi="Calibri" w:cs="Calibri"/>
                <w:color w:val="000000"/>
              </w:rPr>
            </w:pPr>
            <w:r>
              <w:rPr>
                <w:rFonts w:ascii="Calibri" w:eastAsia="Calibri" w:hAnsi="Calibri" w:cs="Calibri"/>
                <w:color w:val="000000"/>
              </w:rPr>
              <w:t>Grocery store</w:t>
            </w:r>
          </w:p>
        </w:tc>
        <w:tc>
          <w:tcPr>
            <w:tcW w:w="1060" w:type="dxa"/>
            <w:tcMar>
              <w:top w:w="100" w:type="dxa"/>
              <w:left w:w="100" w:type="dxa"/>
              <w:bottom w:w="100" w:type="dxa"/>
              <w:right w:w="100" w:type="dxa"/>
            </w:tcMar>
          </w:tcPr>
          <w:p w14:paraId="76DC68D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00AEF65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532D59B8"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0DD7DA30"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6054CB3F" w14:textId="77777777">
        <w:trPr>
          <w:trHeight w:val="297"/>
        </w:trPr>
        <w:tc>
          <w:tcPr>
            <w:tcW w:w="5380" w:type="dxa"/>
            <w:tcMar>
              <w:top w:w="100" w:type="dxa"/>
              <w:left w:w="100" w:type="dxa"/>
              <w:bottom w:w="100" w:type="dxa"/>
              <w:right w:w="100" w:type="dxa"/>
            </w:tcMar>
          </w:tcPr>
          <w:p w14:paraId="4873E0BC"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Farmers market</w:t>
            </w:r>
          </w:p>
        </w:tc>
        <w:tc>
          <w:tcPr>
            <w:tcW w:w="1060" w:type="dxa"/>
            <w:tcMar>
              <w:top w:w="100" w:type="dxa"/>
              <w:left w:w="100" w:type="dxa"/>
              <w:bottom w:w="100" w:type="dxa"/>
              <w:right w:w="100" w:type="dxa"/>
            </w:tcMar>
          </w:tcPr>
          <w:p w14:paraId="2081779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21D5E042"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2508F5E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63CD9187"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4B76B475" w14:textId="77777777">
        <w:trPr>
          <w:trHeight w:val="297"/>
        </w:trPr>
        <w:tc>
          <w:tcPr>
            <w:tcW w:w="5380" w:type="dxa"/>
            <w:tcMar>
              <w:top w:w="100" w:type="dxa"/>
              <w:left w:w="100" w:type="dxa"/>
              <w:bottom w:w="100" w:type="dxa"/>
              <w:right w:w="100" w:type="dxa"/>
            </w:tcMar>
          </w:tcPr>
          <w:p w14:paraId="30061C9C"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Pharmacy/medical facility</w:t>
            </w:r>
          </w:p>
        </w:tc>
        <w:tc>
          <w:tcPr>
            <w:tcW w:w="1060" w:type="dxa"/>
            <w:tcMar>
              <w:top w:w="100" w:type="dxa"/>
              <w:left w:w="100" w:type="dxa"/>
              <w:bottom w:w="100" w:type="dxa"/>
              <w:right w:w="100" w:type="dxa"/>
            </w:tcMar>
          </w:tcPr>
          <w:p w14:paraId="758455A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0D6BE5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7951AF6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4DC2F67B"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A6AA802" w14:textId="77777777">
        <w:trPr>
          <w:trHeight w:val="297"/>
        </w:trPr>
        <w:tc>
          <w:tcPr>
            <w:tcW w:w="5380" w:type="dxa"/>
            <w:tcMar>
              <w:top w:w="100" w:type="dxa"/>
              <w:left w:w="100" w:type="dxa"/>
              <w:bottom w:w="100" w:type="dxa"/>
              <w:right w:w="100" w:type="dxa"/>
            </w:tcMar>
          </w:tcPr>
          <w:p w14:paraId="23F5DC4D"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Library/computer/internet</w:t>
            </w:r>
          </w:p>
        </w:tc>
        <w:tc>
          <w:tcPr>
            <w:tcW w:w="1060" w:type="dxa"/>
            <w:tcMar>
              <w:top w:w="100" w:type="dxa"/>
              <w:left w:w="100" w:type="dxa"/>
              <w:bottom w:w="100" w:type="dxa"/>
              <w:right w:w="100" w:type="dxa"/>
            </w:tcMar>
          </w:tcPr>
          <w:p w14:paraId="2A1129C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6F7B71E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6DCEA6B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2BDF23BC"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C4224FB" w14:textId="77777777">
        <w:trPr>
          <w:trHeight w:val="297"/>
        </w:trPr>
        <w:tc>
          <w:tcPr>
            <w:tcW w:w="5380" w:type="dxa"/>
            <w:tcMar>
              <w:top w:w="100" w:type="dxa"/>
              <w:left w:w="100" w:type="dxa"/>
              <w:bottom w:w="100" w:type="dxa"/>
              <w:right w:w="100" w:type="dxa"/>
            </w:tcMar>
          </w:tcPr>
          <w:p w14:paraId="58BC1DDB"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Visitor or welcome center</w:t>
            </w:r>
          </w:p>
        </w:tc>
        <w:tc>
          <w:tcPr>
            <w:tcW w:w="1060" w:type="dxa"/>
            <w:tcMar>
              <w:top w:w="100" w:type="dxa"/>
              <w:left w:w="100" w:type="dxa"/>
              <w:bottom w:w="100" w:type="dxa"/>
              <w:right w:w="100" w:type="dxa"/>
            </w:tcMar>
          </w:tcPr>
          <w:p w14:paraId="43D23F3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3CEEC1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64448F3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5370ED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419588F" w14:textId="77777777">
        <w:trPr>
          <w:trHeight w:val="300"/>
        </w:trPr>
        <w:tc>
          <w:tcPr>
            <w:tcW w:w="5380" w:type="dxa"/>
            <w:tcMar>
              <w:top w:w="100" w:type="dxa"/>
              <w:left w:w="100" w:type="dxa"/>
              <w:bottom w:w="100" w:type="dxa"/>
              <w:right w:w="100" w:type="dxa"/>
            </w:tcMar>
          </w:tcPr>
          <w:p w14:paraId="30916BDB"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Post office</w:t>
            </w:r>
          </w:p>
        </w:tc>
        <w:tc>
          <w:tcPr>
            <w:tcW w:w="1060" w:type="dxa"/>
            <w:tcMar>
              <w:top w:w="100" w:type="dxa"/>
              <w:left w:w="100" w:type="dxa"/>
              <w:bottom w:w="100" w:type="dxa"/>
              <w:right w:w="100" w:type="dxa"/>
            </w:tcMar>
          </w:tcPr>
          <w:p w14:paraId="55E36CA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0CC1012"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7F914E5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04783F19"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A599963" w14:textId="77777777">
        <w:trPr>
          <w:trHeight w:val="297"/>
        </w:trPr>
        <w:tc>
          <w:tcPr>
            <w:tcW w:w="5380" w:type="dxa"/>
            <w:tcMar>
              <w:top w:w="100" w:type="dxa"/>
              <w:left w:w="100" w:type="dxa"/>
              <w:bottom w:w="100" w:type="dxa"/>
              <w:right w:w="100" w:type="dxa"/>
            </w:tcMar>
          </w:tcPr>
          <w:p w14:paraId="2B671B73"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lastRenderedPageBreak/>
              <w:t>Public restroom</w:t>
            </w:r>
          </w:p>
        </w:tc>
        <w:tc>
          <w:tcPr>
            <w:tcW w:w="1060" w:type="dxa"/>
            <w:tcMar>
              <w:top w:w="100" w:type="dxa"/>
              <w:left w:w="100" w:type="dxa"/>
              <w:bottom w:w="100" w:type="dxa"/>
              <w:right w:w="100" w:type="dxa"/>
            </w:tcMar>
          </w:tcPr>
          <w:p w14:paraId="2D94D8C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424D278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24F1583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59D1A2A6"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61D61AAB" w14:textId="77777777">
        <w:trPr>
          <w:trHeight w:val="297"/>
        </w:trPr>
        <w:tc>
          <w:tcPr>
            <w:tcW w:w="5380" w:type="dxa"/>
            <w:tcMar>
              <w:top w:w="100" w:type="dxa"/>
              <w:left w:w="100" w:type="dxa"/>
              <w:bottom w:w="100" w:type="dxa"/>
              <w:right w:w="100" w:type="dxa"/>
            </w:tcMar>
          </w:tcPr>
          <w:p w14:paraId="3A5E5810"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ATMs</w:t>
            </w:r>
          </w:p>
        </w:tc>
        <w:tc>
          <w:tcPr>
            <w:tcW w:w="1060" w:type="dxa"/>
            <w:tcMar>
              <w:top w:w="100" w:type="dxa"/>
              <w:left w:w="100" w:type="dxa"/>
              <w:bottom w:w="100" w:type="dxa"/>
              <w:right w:w="100" w:type="dxa"/>
            </w:tcMar>
          </w:tcPr>
          <w:p w14:paraId="5065234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5306F68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4D2C07BC"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2D3192B6"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126DA20" w14:textId="77777777">
        <w:trPr>
          <w:trHeight w:val="297"/>
        </w:trPr>
        <w:tc>
          <w:tcPr>
            <w:tcW w:w="5380" w:type="dxa"/>
            <w:tcMar>
              <w:top w:w="100" w:type="dxa"/>
              <w:left w:w="100" w:type="dxa"/>
              <w:bottom w:w="100" w:type="dxa"/>
              <w:right w:w="100" w:type="dxa"/>
            </w:tcMar>
          </w:tcPr>
          <w:p w14:paraId="6DCA080E"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Laundry</w:t>
            </w:r>
          </w:p>
        </w:tc>
        <w:tc>
          <w:tcPr>
            <w:tcW w:w="1060" w:type="dxa"/>
            <w:tcMar>
              <w:top w:w="100" w:type="dxa"/>
              <w:left w:w="100" w:type="dxa"/>
              <w:bottom w:w="100" w:type="dxa"/>
              <w:right w:w="100" w:type="dxa"/>
            </w:tcMar>
          </w:tcPr>
          <w:p w14:paraId="7AA3FD8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00428C1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1405636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2DC2B1AC"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826DE80" w14:textId="77777777">
        <w:trPr>
          <w:trHeight w:val="297"/>
        </w:trPr>
        <w:tc>
          <w:tcPr>
            <w:tcW w:w="5380" w:type="dxa"/>
            <w:tcMar>
              <w:top w:w="100" w:type="dxa"/>
              <w:left w:w="100" w:type="dxa"/>
              <w:bottom w:w="100" w:type="dxa"/>
              <w:right w:w="100" w:type="dxa"/>
            </w:tcMar>
          </w:tcPr>
          <w:p w14:paraId="6A8AC3FB" w14:textId="77777777" w:rsidR="00AA1D4D" w:rsidRDefault="007B6DB3">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Shuttle services</w:t>
            </w:r>
          </w:p>
        </w:tc>
        <w:tc>
          <w:tcPr>
            <w:tcW w:w="1060" w:type="dxa"/>
            <w:tcMar>
              <w:top w:w="100" w:type="dxa"/>
              <w:left w:w="100" w:type="dxa"/>
              <w:bottom w:w="100" w:type="dxa"/>
              <w:right w:w="100" w:type="dxa"/>
            </w:tcMar>
          </w:tcPr>
          <w:p w14:paraId="688D638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33008B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34CBF43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0F645BEA"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E0F2FF3" w14:textId="77777777">
        <w:trPr>
          <w:trHeight w:val="297"/>
        </w:trPr>
        <w:tc>
          <w:tcPr>
            <w:tcW w:w="5380" w:type="dxa"/>
            <w:tcMar>
              <w:top w:w="100" w:type="dxa"/>
              <w:left w:w="100" w:type="dxa"/>
              <w:bottom w:w="100" w:type="dxa"/>
              <w:right w:w="100" w:type="dxa"/>
            </w:tcMar>
          </w:tcPr>
          <w:p w14:paraId="26329AB6"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Public transportation</w:t>
            </w:r>
          </w:p>
        </w:tc>
        <w:tc>
          <w:tcPr>
            <w:tcW w:w="1060" w:type="dxa"/>
            <w:tcMar>
              <w:top w:w="100" w:type="dxa"/>
              <w:left w:w="100" w:type="dxa"/>
              <w:bottom w:w="100" w:type="dxa"/>
              <w:right w:w="100" w:type="dxa"/>
            </w:tcMar>
          </w:tcPr>
          <w:p w14:paraId="7E65F328"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282E4AD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12F9864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09A019EC"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697E0B61" w14:textId="77777777">
        <w:trPr>
          <w:trHeight w:val="299"/>
        </w:trPr>
        <w:tc>
          <w:tcPr>
            <w:tcW w:w="5380" w:type="dxa"/>
            <w:tcMar>
              <w:top w:w="100" w:type="dxa"/>
              <w:left w:w="100" w:type="dxa"/>
              <w:bottom w:w="100" w:type="dxa"/>
              <w:right w:w="100" w:type="dxa"/>
            </w:tcMar>
          </w:tcPr>
          <w:p w14:paraId="07AF667B" w14:textId="77777777" w:rsidR="00AA1D4D" w:rsidRDefault="007B6DB3">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Taxi or car rental</w:t>
            </w:r>
          </w:p>
        </w:tc>
        <w:tc>
          <w:tcPr>
            <w:tcW w:w="1060" w:type="dxa"/>
            <w:tcMar>
              <w:top w:w="100" w:type="dxa"/>
              <w:left w:w="100" w:type="dxa"/>
              <w:bottom w:w="100" w:type="dxa"/>
              <w:right w:w="100" w:type="dxa"/>
            </w:tcMar>
          </w:tcPr>
          <w:p w14:paraId="6EFB310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595E50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527F98E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0419B694"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3EDAEE53" w14:textId="77777777">
        <w:trPr>
          <w:trHeight w:val="297"/>
        </w:trPr>
        <w:tc>
          <w:tcPr>
            <w:tcW w:w="5380" w:type="dxa"/>
            <w:tcMar>
              <w:top w:w="100" w:type="dxa"/>
              <w:left w:w="100" w:type="dxa"/>
              <w:bottom w:w="100" w:type="dxa"/>
              <w:right w:w="100" w:type="dxa"/>
            </w:tcMar>
          </w:tcPr>
          <w:p w14:paraId="23876A3F"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 xml:space="preserve">Active ride </w:t>
            </w:r>
            <w:proofErr w:type="gramStart"/>
            <w:r>
              <w:rPr>
                <w:rFonts w:ascii="Calibri" w:eastAsia="Calibri" w:hAnsi="Calibri" w:cs="Calibri"/>
                <w:color w:val="000000"/>
              </w:rPr>
              <w:t>share</w:t>
            </w:r>
            <w:proofErr w:type="gramEnd"/>
            <w:r>
              <w:rPr>
                <w:rFonts w:ascii="Calibri" w:eastAsia="Calibri" w:hAnsi="Calibri" w:cs="Calibri"/>
                <w:color w:val="000000"/>
              </w:rPr>
              <w:t xml:space="preserve"> community (Lyft, Uber)</w:t>
            </w:r>
          </w:p>
        </w:tc>
        <w:tc>
          <w:tcPr>
            <w:tcW w:w="1060" w:type="dxa"/>
            <w:tcMar>
              <w:top w:w="100" w:type="dxa"/>
              <w:left w:w="100" w:type="dxa"/>
              <w:bottom w:w="100" w:type="dxa"/>
              <w:right w:w="100" w:type="dxa"/>
            </w:tcMar>
          </w:tcPr>
          <w:p w14:paraId="1D03BCD8"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37068A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7A6BEC1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94D2040"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6FBD6C06" w14:textId="77777777">
        <w:trPr>
          <w:trHeight w:val="297"/>
        </w:trPr>
        <w:tc>
          <w:tcPr>
            <w:tcW w:w="5380" w:type="dxa"/>
            <w:tcMar>
              <w:top w:w="100" w:type="dxa"/>
              <w:left w:w="100" w:type="dxa"/>
              <w:bottom w:w="100" w:type="dxa"/>
              <w:right w:w="100" w:type="dxa"/>
            </w:tcMar>
          </w:tcPr>
          <w:p w14:paraId="6FF5AD08" w14:textId="77777777" w:rsidR="00AA1D4D" w:rsidRDefault="007B6DB3">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Trail souvenirs</w:t>
            </w:r>
          </w:p>
        </w:tc>
        <w:tc>
          <w:tcPr>
            <w:tcW w:w="1060" w:type="dxa"/>
            <w:tcMar>
              <w:top w:w="100" w:type="dxa"/>
              <w:left w:w="100" w:type="dxa"/>
              <w:bottom w:w="100" w:type="dxa"/>
              <w:right w:w="100" w:type="dxa"/>
            </w:tcMar>
          </w:tcPr>
          <w:p w14:paraId="3EFC05A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65722B0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67EA082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846D09A"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55F93A4" w14:textId="77777777">
        <w:trPr>
          <w:trHeight w:val="547"/>
        </w:trPr>
        <w:tc>
          <w:tcPr>
            <w:tcW w:w="5380" w:type="dxa"/>
            <w:tcMar>
              <w:top w:w="100" w:type="dxa"/>
              <w:left w:w="100" w:type="dxa"/>
              <w:bottom w:w="100" w:type="dxa"/>
              <w:right w:w="100" w:type="dxa"/>
            </w:tcMar>
          </w:tcPr>
          <w:p w14:paraId="50E61857" w14:textId="77777777" w:rsidR="00AA1D4D" w:rsidRDefault="007B6DB3">
            <w:pPr>
              <w:widowControl w:val="0"/>
              <w:pBdr>
                <w:top w:val="nil"/>
                <w:left w:val="nil"/>
                <w:bottom w:val="nil"/>
                <w:right w:val="nil"/>
                <w:between w:val="nil"/>
              </w:pBdr>
              <w:spacing w:line="243" w:lineRule="auto"/>
              <w:ind w:left="116" w:right="154" w:firstLine="15"/>
              <w:rPr>
                <w:rFonts w:ascii="Calibri" w:eastAsia="Calibri" w:hAnsi="Calibri" w:cs="Calibri"/>
                <w:color w:val="000000"/>
              </w:rPr>
            </w:pPr>
            <w:r>
              <w:rPr>
                <w:rFonts w:ascii="Calibri" w:eastAsia="Calibri" w:hAnsi="Calibri" w:cs="Calibri"/>
                <w:color w:val="000000"/>
              </w:rPr>
              <w:t>Bike racks (ideally, they should support the full weight of  the bike, not just the front wheel)</w:t>
            </w:r>
          </w:p>
        </w:tc>
        <w:tc>
          <w:tcPr>
            <w:tcW w:w="1060" w:type="dxa"/>
            <w:tcMar>
              <w:top w:w="100" w:type="dxa"/>
              <w:left w:w="100" w:type="dxa"/>
              <w:bottom w:w="100" w:type="dxa"/>
              <w:right w:w="100" w:type="dxa"/>
            </w:tcMar>
          </w:tcPr>
          <w:p w14:paraId="2640ACA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A2D5858"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58A2E63C"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C676376"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AE87CEA" w14:textId="77777777">
        <w:trPr>
          <w:trHeight w:val="297"/>
        </w:trPr>
        <w:tc>
          <w:tcPr>
            <w:tcW w:w="5380" w:type="dxa"/>
            <w:tcMar>
              <w:top w:w="100" w:type="dxa"/>
              <w:left w:w="100" w:type="dxa"/>
              <w:bottom w:w="100" w:type="dxa"/>
              <w:right w:w="100" w:type="dxa"/>
            </w:tcMar>
          </w:tcPr>
          <w:p w14:paraId="5EAFB219" w14:textId="77777777" w:rsidR="00AA1D4D" w:rsidRDefault="007B6DB3">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Trailhead parking</w:t>
            </w:r>
          </w:p>
        </w:tc>
        <w:tc>
          <w:tcPr>
            <w:tcW w:w="1060" w:type="dxa"/>
            <w:tcMar>
              <w:top w:w="100" w:type="dxa"/>
              <w:left w:w="100" w:type="dxa"/>
              <w:bottom w:w="100" w:type="dxa"/>
              <w:right w:w="100" w:type="dxa"/>
            </w:tcMar>
          </w:tcPr>
          <w:p w14:paraId="155059C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4690E1F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3F397CD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B76780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CA83665" w14:textId="77777777">
        <w:trPr>
          <w:trHeight w:val="297"/>
        </w:trPr>
        <w:tc>
          <w:tcPr>
            <w:tcW w:w="5380" w:type="dxa"/>
            <w:tcMar>
              <w:top w:w="100" w:type="dxa"/>
              <w:left w:w="100" w:type="dxa"/>
              <w:bottom w:w="100" w:type="dxa"/>
              <w:right w:w="100" w:type="dxa"/>
            </w:tcMar>
          </w:tcPr>
          <w:p w14:paraId="340CEFF4" w14:textId="77777777" w:rsidR="00AA1D4D" w:rsidRDefault="007B6DB3">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Chamber of Commerce</w:t>
            </w:r>
          </w:p>
        </w:tc>
        <w:tc>
          <w:tcPr>
            <w:tcW w:w="1060" w:type="dxa"/>
            <w:tcMar>
              <w:top w:w="100" w:type="dxa"/>
              <w:left w:w="100" w:type="dxa"/>
              <w:bottom w:w="100" w:type="dxa"/>
              <w:right w:w="100" w:type="dxa"/>
            </w:tcMar>
          </w:tcPr>
          <w:p w14:paraId="6F5E406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0DD9845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6CB5C342"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14109EC9"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7DDDB878" w14:textId="77777777">
        <w:trPr>
          <w:trHeight w:val="297"/>
        </w:trPr>
        <w:tc>
          <w:tcPr>
            <w:tcW w:w="5380" w:type="dxa"/>
            <w:tcMar>
              <w:top w:w="100" w:type="dxa"/>
              <w:left w:w="100" w:type="dxa"/>
              <w:bottom w:w="100" w:type="dxa"/>
              <w:right w:w="100" w:type="dxa"/>
            </w:tcMar>
          </w:tcPr>
          <w:p w14:paraId="3C3BB56E"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Main Street organization </w:t>
            </w:r>
          </w:p>
        </w:tc>
        <w:tc>
          <w:tcPr>
            <w:tcW w:w="1060" w:type="dxa"/>
            <w:tcMar>
              <w:top w:w="100" w:type="dxa"/>
              <w:left w:w="100" w:type="dxa"/>
              <w:bottom w:w="100" w:type="dxa"/>
              <w:right w:w="100" w:type="dxa"/>
            </w:tcMar>
          </w:tcPr>
          <w:p w14:paraId="59AC16A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9EDC86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722DF90C"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68B83532"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479C98E6" w14:textId="77777777">
        <w:trPr>
          <w:trHeight w:val="300"/>
        </w:trPr>
        <w:tc>
          <w:tcPr>
            <w:tcW w:w="5380" w:type="dxa"/>
            <w:tcMar>
              <w:top w:w="100" w:type="dxa"/>
              <w:left w:w="100" w:type="dxa"/>
              <w:bottom w:w="100" w:type="dxa"/>
              <w:right w:w="100" w:type="dxa"/>
            </w:tcMar>
          </w:tcPr>
          <w:p w14:paraId="3DFAD6B8"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 relatively current community comprehensive plan</w:t>
            </w:r>
          </w:p>
        </w:tc>
        <w:tc>
          <w:tcPr>
            <w:tcW w:w="1060" w:type="dxa"/>
            <w:tcMar>
              <w:top w:w="100" w:type="dxa"/>
              <w:left w:w="100" w:type="dxa"/>
              <w:bottom w:w="100" w:type="dxa"/>
              <w:right w:w="100" w:type="dxa"/>
            </w:tcMar>
          </w:tcPr>
          <w:p w14:paraId="5B0C25E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C16558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7FDBCA4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2DEBBC1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B5B164D" w14:textId="77777777">
        <w:trPr>
          <w:trHeight w:val="297"/>
        </w:trPr>
        <w:tc>
          <w:tcPr>
            <w:tcW w:w="5380" w:type="dxa"/>
            <w:tcMar>
              <w:top w:w="100" w:type="dxa"/>
              <w:left w:w="100" w:type="dxa"/>
              <w:bottom w:w="100" w:type="dxa"/>
              <w:right w:w="100" w:type="dxa"/>
            </w:tcMar>
          </w:tcPr>
          <w:p w14:paraId="5DA28CC4" w14:textId="77777777" w:rsidR="00AA1D4D" w:rsidRDefault="007B6DB3">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Other local organizations &amp; resources in support of trails</w:t>
            </w:r>
          </w:p>
        </w:tc>
        <w:tc>
          <w:tcPr>
            <w:tcW w:w="1060" w:type="dxa"/>
            <w:tcMar>
              <w:top w:w="100" w:type="dxa"/>
              <w:left w:w="100" w:type="dxa"/>
              <w:bottom w:w="100" w:type="dxa"/>
              <w:right w:w="100" w:type="dxa"/>
            </w:tcMar>
          </w:tcPr>
          <w:p w14:paraId="3FFF138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379D9B4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238" w:type="dxa"/>
            <w:tcMar>
              <w:top w:w="100" w:type="dxa"/>
              <w:left w:w="100" w:type="dxa"/>
              <w:bottom w:w="100" w:type="dxa"/>
              <w:right w:w="100" w:type="dxa"/>
            </w:tcMar>
          </w:tcPr>
          <w:p w14:paraId="3459EBB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063" w:type="dxa"/>
            <w:tcMar>
              <w:top w:w="100" w:type="dxa"/>
              <w:left w:w="100" w:type="dxa"/>
              <w:bottom w:w="100" w:type="dxa"/>
              <w:right w:w="100" w:type="dxa"/>
            </w:tcMar>
          </w:tcPr>
          <w:p w14:paraId="78B3F8C2" w14:textId="77777777" w:rsidR="00AA1D4D" w:rsidRDefault="00AA1D4D">
            <w:pPr>
              <w:widowControl w:val="0"/>
              <w:pBdr>
                <w:top w:val="nil"/>
                <w:left w:val="nil"/>
                <w:bottom w:val="nil"/>
                <w:right w:val="nil"/>
                <w:between w:val="nil"/>
              </w:pBdr>
              <w:rPr>
                <w:rFonts w:ascii="Calibri" w:eastAsia="Calibri" w:hAnsi="Calibri" w:cs="Calibri"/>
                <w:color w:val="000000"/>
              </w:rPr>
            </w:pPr>
          </w:p>
        </w:tc>
      </w:tr>
    </w:tbl>
    <w:p w14:paraId="60734A22" w14:textId="77777777" w:rsidR="00AA1D4D" w:rsidRDefault="00AA1D4D">
      <w:pPr>
        <w:widowControl w:val="0"/>
        <w:pBdr>
          <w:top w:val="nil"/>
          <w:left w:val="nil"/>
          <w:bottom w:val="nil"/>
          <w:right w:val="nil"/>
          <w:between w:val="nil"/>
        </w:pBdr>
        <w:rPr>
          <w:color w:val="000000"/>
        </w:rPr>
      </w:pPr>
    </w:p>
    <w:p w14:paraId="41EFE31A" w14:textId="77777777" w:rsidR="00AA1D4D" w:rsidRDefault="00AA1D4D">
      <w:pPr>
        <w:widowControl w:val="0"/>
        <w:pBdr>
          <w:top w:val="nil"/>
          <w:left w:val="nil"/>
          <w:bottom w:val="nil"/>
          <w:right w:val="nil"/>
          <w:between w:val="nil"/>
        </w:pBdr>
        <w:rPr>
          <w:color w:val="000000"/>
        </w:rPr>
      </w:pPr>
    </w:p>
    <w:p w14:paraId="2AE833BD" w14:textId="77777777" w:rsidR="00AA1D4D" w:rsidRDefault="007B6DB3">
      <w:pPr>
        <w:widowControl w:val="0"/>
        <w:pBdr>
          <w:top w:val="nil"/>
          <w:left w:val="nil"/>
          <w:bottom w:val="nil"/>
          <w:right w:val="nil"/>
          <w:between w:val="nil"/>
        </w:pBdr>
        <w:spacing w:line="280" w:lineRule="auto"/>
        <w:ind w:left="10" w:right="770" w:hanging="3"/>
        <w:rPr>
          <w:rFonts w:ascii="Calibri" w:eastAsia="Calibri" w:hAnsi="Calibri" w:cs="Calibri"/>
          <w:color w:val="000000"/>
        </w:rPr>
      </w:pPr>
      <w:r>
        <w:rPr>
          <w:rFonts w:ascii="Calibri" w:eastAsia="Calibri" w:hAnsi="Calibri" w:cs="Calibri"/>
          <w:color w:val="000000"/>
        </w:rPr>
        <w:t xml:space="preserve">What’s working well in the community (best practices, attractions, locals’ favorite spots, partnerships and collaborations, etc.) that may not have been covered in the questions above?  </w:t>
      </w:r>
    </w:p>
    <w:p w14:paraId="2915A497" w14:textId="77777777" w:rsidR="00AA1D4D" w:rsidRDefault="007B6DB3">
      <w:pPr>
        <w:widowControl w:val="0"/>
        <w:pBdr>
          <w:top w:val="nil"/>
          <w:left w:val="nil"/>
          <w:bottom w:val="nil"/>
          <w:right w:val="nil"/>
          <w:between w:val="nil"/>
        </w:pBdr>
        <w:spacing w:before="213" w:line="460" w:lineRule="auto"/>
        <w:ind w:right="821"/>
        <w:jc w:val="both"/>
        <w:rPr>
          <w:rFonts w:ascii="Calibri" w:eastAsia="Calibri" w:hAnsi="Calibri" w:cs="Calibri"/>
          <w:color w:val="000000"/>
        </w:rPr>
      </w:pPr>
      <w:r>
        <w:rPr>
          <w:rFonts w:ascii="Calibri" w:eastAsia="Calibri" w:hAnsi="Calibri" w:cs="Calibri"/>
          <w:color w:val="000000"/>
        </w:rPr>
        <w:t xml:space="preserve">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w:t>
      </w:r>
    </w:p>
    <w:p w14:paraId="3E5800E8" w14:textId="77777777" w:rsidR="00AA1D4D" w:rsidRDefault="007B6DB3">
      <w:pPr>
        <w:widowControl w:val="0"/>
        <w:pBdr>
          <w:top w:val="nil"/>
          <w:left w:val="nil"/>
          <w:bottom w:val="nil"/>
          <w:right w:val="nil"/>
          <w:between w:val="nil"/>
        </w:pBdr>
        <w:spacing w:before="556" w:line="240" w:lineRule="auto"/>
        <w:ind w:left="7"/>
        <w:rPr>
          <w:rFonts w:ascii="Calibri" w:eastAsia="Calibri" w:hAnsi="Calibri" w:cs="Calibri"/>
          <w:color w:val="000000"/>
        </w:rPr>
      </w:pPr>
      <w:r>
        <w:rPr>
          <w:rFonts w:ascii="Calibri" w:eastAsia="Calibri" w:hAnsi="Calibri" w:cs="Calibri"/>
          <w:color w:val="000000"/>
        </w:rPr>
        <w:t xml:space="preserve">What’s working well in nearby trail communities?  </w:t>
      </w:r>
    </w:p>
    <w:p w14:paraId="5127AC22" w14:textId="77777777" w:rsidR="00AA1D4D" w:rsidRDefault="007B6DB3">
      <w:pPr>
        <w:widowControl w:val="0"/>
        <w:pBdr>
          <w:top w:val="nil"/>
          <w:left w:val="nil"/>
          <w:bottom w:val="nil"/>
          <w:right w:val="nil"/>
          <w:between w:val="nil"/>
        </w:pBdr>
        <w:spacing w:before="251" w:line="460" w:lineRule="auto"/>
        <w:ind w:right="821"/>
        <w:rPr>
          <w:rFonts w:ascii="Calibri" w:eastAsia="Calibri" w:hAnsi="Calibri" w:cs="Calibri"/>
          <w:color w:val="000000"/>
        </w:rPr>
      </w:pPr>
      <w:r>
        <w:rPr>
          <w:rFonts w:ascii="Calibri" w:eastAsia="Calibri" w:hAnsi="Calibri" w:cs="Calibri"/>
          <w:color w:val="000000"/>
        </w:rPr>
        <w:t>__________________________________________________________________________________ __________________________________________________________________________________</w:t>
      </w:r>
    </w:p>
    <w:p w14:paraId="7A0364BF" w14:textId="77777777" w:rsidR="00AA1D4D" w:rsidRDefault="007B6DB3">
      <w:pPr>
        <w:widowControl w:val="0"/>
        <w:pBdr>
          <w:top w:val="nil"/>
          <w:left w:val="nil"/>
          <w:bottom w:val="nil"/>
          <w:right w:val="nil"/>
          <w:between w:val="nil"/>
        </w:pBdr>
        <w:spacing w:before="94" w:line="243" w:lineRule="auto"/>
        <w:ind w:right="605" w:firstLine="212"/>
        <w:rPr>
          <w:rFonts w:ascii="Calibri" w:eastAsia="Calibri" w:hAnsi="Calibri" w:cs="Calibri"/>
          <w:color w:val="000000"/>
        </w:rPr>
      </w:pPr>
      <w:r>
        <w:rPr>
          <w:rFonts w:ascii="Calibri" w:eastAsia="Calibri" w:hAnsi="Calibri" w:cs="Calibri"/>
          <w:color w:val="000000"/>
        </w:rPr>
        <w:t xml:space="preserve">Adapted from the Trail Towns Assessment (developed by the Great Allegheny Passage Conservancy)   </w:t>
      </w:r>
      <w:r>
        <w:rPr>
          <w:rFonts w:ascii="Calibri" w:eastAsia="Calibri" w:hAnsi="Calibri" w:cs="Calibri"/>
          <w:color w:val="000000"/>
        </w:rPr>
        <w:lastRenderedPageBreak/>
        <w:t xml:space="preserve">and the Appalachian Trail Community Program Application </w:t>
      </w:r>
    </w:p>
    <w:p w14:paraId="6F3CEFC4" w14:textId="77777777" w:rsidR="00AA1D4D" w:rsidRDefault="007B6DB3">
      <w:pPr>
        <w:widowControl w:val="0"/>
        <w:pBdr>
          <w:top w:val="nil"/>
          <w:left w:val="nil"/>
          <w:bottom w:val="nil"/>
          <w:right w:val="nil"/>
          <w:between w:val="nil"/>
        </w:pBdr>
        <w:spacing w:line="240" w:lineRule="auto"/>
        <w:ind w:left="11"/>
        <w:rPr>
          <w:rFonts w:ascii="Calibri" w:eastAsia="Calibri" w:hAnsi="Calibri" w:cs="Calibri"/>
          <w:b/>
          <w:bCs/>
          <w:color w:val="000000"/>
          <w:sz w:val="28"/>
          <w:szCs w:val="28"/>
        </w:rPr>
      </w:pPr>
      <w:r>
        <w:rPr>
          <w:rFonts w:ascii="Calibri" w:eastAsia="Calibri" w:hAnsi="Calibri" w:cs="Calibri"/>
          <w:b/>
          <w:bCs/>
          <w:color w:val="000000"/>
          <w:sz w:val="28"/>
          <w:szCs w:val="28"/>
        </w:rPr>
        <w:t xml:space="preserve">ON THE TRAIL  </w:t>
      </w:r>
    </w:p>
    <w:p w14:paraId="0FC72020" w14:textId="77777777" w:rsidR="00AA1D4D" w:rsidRDefault="007B6DB3">
      <w:pPr>
        <w:widowControl w:val="0"/>
        <w:pBdr>
          <w:top w:val="nil"/>
          <w:left w:val="nil"/>
          <w:bottom w:val="nil"/>
          <w:right w:val="nil"/>
          <w:between w:val="nil"/>
        </w:pBdr>
        <w:spacing w:before="202" w:line="262" w:lineRule="auto"/>
        <w:ind w:left="9" w:right="429" w:hanging="2"/>
        <w:rPr>
          <w:rFonts w:ascii="Calibri" w:eastAsia="Calibri" w:hAnsi="Calibri" w:cs="Calibri"/>
          <w:color w:val="000000"/>
        </w:rPr>
      </w:pPr>
      <w:r>
        <w:rPr>
          <w:rFonts w:ascii="Calibri" w:eastAsia="Calibri" w:hAnsi="Calibri" w:cs="Calibri"/>
          <w:color w:val="000000"/>
        </w:rPr>
        <w:t xml:space="preserve">What are you noticing as you walk this section of trail? What are you noticing about the trail, about your  surroundings, about how you feel in the space? </w:t>
      </w:r>
    </w:p>
    <w:p w14:paraId="65283115" w14:textId="77777777" w:rsidR="00AA1D4D" w:rsidRDefault="007B6DB3">
      <w:pPr>
        <w:widowControl w:val="0"/>
        <w:pBdr>
          <w:top w:val="nil"/>
          <w:left w:val="nil"/>
          <w:bottom w:val="nil"/>
          <w:right w:val="nil"/>
          <w:between w:val="nil"/>
        </w:pBdr>
        <w:spacing w:before="172" w:line="460" w:lineRule="auto"/>
        <w:ind w:right="820"/>
        <w:jc w:val="both"/>
        <w:rPr>
          <w:rFonts w:ascii="Calibri" w:eastAsia="Calibri" w:hAnsi="Calibri" w:cs="Calibri"/>
          <w:color w:val="000000"/>
        </w:rPr>
      </w:pPr>
      <w:r>
        <w:rPr>
          <w:rFonts w:ascii="Calibri" w:eastAsia="Calibri" w:hAnsi="Calibri" w:cs="Calibri"/>
          <w:color w:val="000000"/>
        </w:rPr>
        <w:t xml:space="preserve">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w:t>
      </w:r>
    </w:p>
    <w:p w14:paraId="51EFDB14" w14:textId="77777777" w:rsidR="00AA1D4D" w:rsidRDefault="007B6DB3">
      <w:pPr>
        <w:widowControl w:val="0"/>
        <w:pBdr>
          <w:top w:val="nil"/>
          <w:left w:val="nil"/>
          <w:bottom w:val="nil"/>
          <w:right w:val="nil"/>
          <w:between w:val="nil"/>
        </w:pBdr>
        <w:spacing w:before="497" w:line="240" w:lineRule="auto"/>
        <w:ind w:right="2346"/>
        <w:jc w:val="right"/>
        <w:rPr>
          <w:rFonts w:ascii="Calibri" w:eastAsia="Calibri" w:hAnsi="Calibri" w:cs="Calibri"/>
          <w:i/>
          <w:iCs/>
          <w:color w:val="000000"/>
          <w:sz w:val="24"/>
          <w:szCs w:val="24"/>
        </w:rPr>
      </w:pPr>
      <w:r>
        <w:rPr>
          <w:rFonts w:ascii="Calibri" w:eastAsia="Calibri" w:hAnsi="Calibri" w:cs="Calibri"/>
          <w:i/>
          <w:iCs/>
          <w:color w:val="000000"/>
          <w:sz w:val="24"/>
          <w:szCs w:val="24"/>
        </w:rPr>
        <w:t>Check one</w:t>
      </w:r>
    </w:p>
    <w:tbl>
      <w:tblPr>
        <w:tblStyle w:val="a2"/>
        <w:tblW w:w="85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8"/>
        <w:gridCol w:w="768"/>
        <w:gridCol w:w="739"/>
        <w:gridCol w:w="1192"/>
      </w:tblGrid>
      <w:tr w:rsidR="00AA1D4D" w14:paraId="69F95700" w14:textId="77777777">
        <w:trPr>
          <w:trHeight w:val="547"/>
        </w:trPr>
        <w:tc>
          <w:tcPr>
            <w:tcW w:w="5827" w:type="dxa"/>
            <w:tcMar>
              <w:top w:w="100" w:type="dxa"/>
              <w:left w:w="100" w:type="dxa"/>
              <w:bottom w:w="100" w:type="dxa"/>
              <w:right w:w="100" w:type="dxa"/>
            </w:tcMar>
          </w:tcPr>
          <w:p w14:paraId="79B4700B" w14:textId="77777777" w:rsidR="00AA1D4D" w:rsidRDefault="007B6DB3">
            <w:pPr>
              <w:widowControl w:val="0"/>
              <w:pBdr>
                <w:top w:val="nil"/>
                <w:left w:val="nil"/>
                <w:bottom w:val="nil"/>
                <w:right w:val="nil"/>
                <w:between w:val="nil"/>
              </w:pBdr>
              <w:spacing w:line="240" w:lineRule="auto"/>
              <w:ind w:left="114"/>
              <w:rPr>
                <w:rFonts w:ascii="Calibri" w:eastAsia="Calibri" w:hAnsi="Calibri" w:cs="Calibri"/>
                <w:b/>
                <w:bCs/>
                <w:color w:val="000000"/>
                <w:sz w:val="24"/>
                <w:szCs w:val="24"/>
              </w:rPr>
            </w:pPr>
            <w:r>
              <w:rPr>
                <w:rFonts w:ascii="Calibri" w:eastAsia="Calibri" w:hAnsi="Calibri" w:cs="Calibri"/>
                <w:b/>
                <w:bCs/>
                <w:color w:val="000000"/>
                <w:sz w:val="24"/>
                <w:szCs w:val="24"/>
              </w:rPr>
              <w:t xml:space="preserve">Trail Access / Trailhead: </w:t>
            </w:r>
          </w:p>
        </w:tc>
        <w:tc>
          <w:tcPr>
            <w:tcW w:w="768" w:type="dxa"/>
            <w:tcMar>
              <w:top w:w="100" w:type="dxa"/>
              <w:left w:w="100" w:type="dxa"/>
              <w:bottom w:w="100" w:type="dxa"/>
              <w:right w:w="100" w:type="dxa"/>
            </w:tcMar>
          </w:tcPr>
          <w:p w14:paraId="1A3B57C6"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 xml:space="preserve">Yes </w:t>
            </w:r>
          </w:p>
        </w:tc>
        <w:tc>
          <w:tcPr>
            <w:tcW w:w="739" w:type="dxa"/>
            <w:tcMar>
              <w:top w:w="100" w:type="dxa"/>
              <w:left w:w="100" w:type="dxa"/>
              <w:bottom w:w="100" w:type="dxa"/>
              <w:right w:w="100" w:type="dxa"/>
            </w:tcMar>
          </w:tcPr>
          <w:p w14:paraId="71A3117B"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 xml:space="preserve">No </w:t>
            </w:r>
          </w:p>
        </w:tc>
        <w:tc>
          <w:tcPr>
            <w:tcW w:w="1192" w:type="dxa"/>
            <w:tcMar>
              <w:top w:w="100" w:type="dxa"/>
              <w:left w:w="100" w:type="dxa"/>
              <w:bottom w:w="100" w:type="dxa"/>
              <w:right w:w="100" w:type="dxa"/>
            </w:tcMar>
          </w:tcPr>
          <w:p w14:paraId="17E291A0" w14:textId="77777777" w:rsidR="00AA1D4D" w:rsidRDefault="007B6DB3">
            <w:pPr>
              <w:widowControl w:val="0"/>
              <w:pBdr>
                <w:top w:val="nil"/>
                <w:left w:val="nil"/>
                <w:bottom w:val="nil"/>
                <w:right w:val="nil"/>
                <w:between w:val="nil"/>
              </w:pBdr>
              <w:spacing w:line="243" w:lineRule="auto"/>
              <w:ind w:left="117" w:right="53"/>
              <w:jc w:val="center"/>
              <w:rPr>
                <w:rFonts w:ascii="Calibri" w:eastAsia="Calibri" w:hAnsi="Calibri" w:cs="Calibri"/>
                <w:b/>
                <w:bCs/>
                <w:color w:val="000000"/>
              </w:rPr>
            </w:pPr>
            <w:r>
              <w:rPr>
                <w:rFonts w:ascii="Calibri" w:eastAsia="Calibri" w:hAnsi="Calibri" w:cs="Calibri"/>
                <w:b/>
                <w:bCs/>
                <w:color w:val="000000"/>
              </w:rPr>
              <w:t>Somewhat  / Maybe</w:t>
            </w:r>
          </w:p>
        </w:tc>
      </w:tr>
      <w:tr w:rsidR="00AA1D4D" w14:paraId="333D6224" w14:textId="77777777">
        <w:trPr>
          <w:trHeight w:val="278"/>
        </w:trPr>
        <w:tc>
          <w:tcPr>
            <w:tcW w:w="5827" w:type="dxa"/>
            <w:tcMar>
              <w:top w:w="100" w:type="dxa"/>
              <w:left w:w="100" w:type="dxa"/>
              <w:bottom w:w="100" w:type="dxa"/>
              <w:right w:w="100" w:type="dxa"/>
            </w:tcMar>
          </w:tcPr>
          <w:p w14:paraId="1D8B9DD4" w14:textId="77777777" w:rsidR="00AA1D4D" w:rsidRDefault="007B6DB3">
            <w:pPr>
              <w:widowControl w:val="0"/>
              <w:pBdr>
                <w:top w:val="nil"/>
                <w:left w:val="nil"/>
                <w:bottom w:val="nil"/>
                <w:right w:val="nil"/>
                <w:between w:val="nil"/>
              </w:pBdr>
              <w:spacing w:line="240" w:lineRule="auto"/>
              <w:ind w:left="120"/>
              <w:rPr>
                <w:rFonts w:ascii="Calibri" w:eastAsia="Calibri" w:hAnsi="Calibri" w:cs="Calibri"/>
                <w:b/>
                <w:bCs/>
                <w:color w:val="000000"/>
              </w:rPr>
            </w:pPr>
            <w:r>
              <w:rPr>
                <w:rFonts w:ascii="Calibri" w:eastAsia="Calibri" w:hAnsi="Calibri" w:cs="Calibri"/>
                <w:b/>
                <w:bCs/>
                <w:color w:val="000000"/>
              </w:rPr>
              <w:t>General:</w:t>
            </w:r>
          </w:p>
        </w:tc>
        <w:tc>
          <w:tcPr>
            <w:tcW w:w="768" w:type="dxa"/>
            <w:tcMar>
              <w:top w:w="100" w:type="dxa"/>
              <w:left w:w="100" w:type="dxa"/>
              <w:bottom w:w="100" w:type="dxa"/>
              <w:right w:w="100" w:type="dxa"/>
            </w:tcMar>
          </w:tcPr>
          <w:p w14:paraId="1032870A" w14:textId="77777777" w:rsidR="00AA1D4D" w:rsidRDefault="00AA1D4D">
            <w:pPr>
              <w:widowControl w:val="0"/>
              <w:pBdr>
                <w:top w:val="nil"/>
                <w:left w:val="nil"/>
                <w:bottom w:val="nil"/>
                <w:right w:val="nil"/>
                <w:between w:val="nil"/>
              </w:pBdr>
              <w:rPr>
                <w:rFonts w:ascii="Calibri" w:eastAsia="Calibri" w:hAnsi="Calibri" w:cs="Calibri"/>
                <w:b/>
                <w:bCs/>
                <w:color w:val="000000"/>
              </w:rPr>
            </w:pPr>
          </w:p>
        </w:tc>
        <w:tc>
          <w:tcPr>
            <w:tcW w:w="739" w:type="dxa"/>
            <w:tcMar>
              <w:top w:w="100" w:type="dxa"/>
              <w:left w:w="100" w:type="dxa"/>
              <w:bottom w:w="100" w:type="dxa"/>
              <w:right w:w="100" w:type="dxa"/>
            </w:tcMar>
          </w:tcPr>
          <w:p w14:paraId="7D7346DF" w14:textId="77777777" w:rsidR="00AA1D4D" w:rsidRDefault="00AA1D4D">
            <w:pPr>
              <w:widowControl w:val="0"/>
              <w:pBdr>
                <w:top w:val="nil"/>
                <w:left w:val="nil"/>
                <w:bottom w:val="nil"/>
                <w:right w:val="nil"/>
                <w:between w:val="nil"/>
              </w:pBdr>
              <w:rPr>
                <w:rFonts w:ascii="Calibri" w:eastAsia="Calibri" w:hAnsi="Calibri" w:cs="Calibri"/>
                <w:b/>
                <w:bCs/>
                <w:color w:val="000000"/>
              </w:rPr>
            </w:pPr>
          </w:p>
        </w:tc>
        <w:tc>
          <w:tcPr>
            <w:tcW w:w="1192" w:type="dxa"/>
            <w:tcMar>
              <w:top w:w="100" w:type="dxa"/>
              <w:left w:w="100" w:type="dxa"/>
              <w:bottom w:w="100" w:type="dxa"/>
              <w:right w:w="100" w:type="dxa"/>
            </w:tcMar>
          </w:tcPr>
          <w:p w14:paraId="4A72DAB6" w14:textId="77777777" w:rsidR="00AA1D4D" w:rsidRDefault="00AA1D4D">
            <w:pPr>
              <w:widowControl w:val="0"/>
              <w:pBdr>
                <w:top w:val="nil"/>
                <w:left w:val="nil"/>
                <w:bottom w:val="nil"/>
                <w:right w:val="nil"/>
                <w:between w:val="nil"/>
              </w:pBdr>
              <w:rPr>
                <w:rFonts w:ascii="Calibri" w:eastAsia="Calibri" w:hAnsi="Calibri" w:cs="Calibri"/>
                <w:b/>
                <w:bCs/>
                <w:color w:val="000000"/>
              </w:rPr>
            </w:pPr>
          </w:p>
        </w:tc>
      </w:tr>
      <w:tr w:rsidR="00AA1D4D" w14:paraId="551F349C" w14:textId="77777777">
        <w:trPr>
          <w:trHeight w:val="278"/>
        </w:trPr>
        <w:tc>
          <w:tcPr>
            <w:tcW w:w="5827" w:type="dxa"/>
            <w:tcMar>
              <w:top w:w="100" w:type="dxa"/>
              <w:left w:w="100" w:type="dxa"/>
              <w:bottom w:w="100" w:type="dxa"/>
              <w:right w:w="100" w:type="dxa"/>
            </w:tcMar>
          </w:tcPr>
          <w:p w14:paraId="54EAD9BE"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Does this part of the trail feel distinct or special?</w:t>
            </w:r>
          </w:p>
        </w:tc>
        <w:tc>
          <w:tcPr>
            <w:tcW w:w="768" w:type="dxa"/>
            <w:tcMar>
              <w:top w:w="100" w:type="dxa"/>
              <w:left w:w="100" w:type="dxa"/>
              <w:bottom w:w="100" w:type="dxa"/>
              <w:right w:w="100" w:type="dxa"/>
            </w:tcMar>
          </w:tcPr>
          <w:p w14:paraId="50B01F9F"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0FB9E93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6A33826B"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756090A6" w14:textId="77777777">
        <w:trPr>
          <w:trHeight w:val="547"/>
        </w:trPr>
        <w:tc>
          <w:tcPr>
            <w:tcW w:w="5827" w:type="dxa"/>
            <w:tcMar>
              <w:top w:w="100" w:type="dxa"/>
              <w:left w:w="100" w:type="dxa"/>
              <w:bottom w:w="100" w:type="dxa"/>
              <w:right w:w="100" w:type="dxa"/>
            </w:tcMar>
          </w:tcPr>
          <w:p w14:paraId="29323A89" w14:textId="77777777" w:rsidR="00AA1D4D" w:rsidRDefault="007B6DB3">
            <w:pPr>
              <w:widowControl w:val="0"/>
              <w:pBdr>
                <w:top w:val="nil"/>
                <w:left w:val="nil"/>
                <w:bottom w:val="nil"/>
                <w:right w:val="nil"/>
                <w:between w:val="nil"/>
              </w:pBdr>
              <w:spacing w:line="243" w:lineRule="auto"/>
              <w:ind w:left="129" w:right="814" w:firstLine="1"/>
              <w:rPr>
                <w:rFonts w:ascii="Calibri" w:eastAsia="Calibri" w:hAnsi="Calibri" w:cs="Calibri"/>
                <w:color w:val="000000"/>
              </w:rPr>
            </w:pPr>
            <w:r>
              <w:rPr>
                <w:rFonts w:ascii="Calibri" w:eastAsia="Calibri" w:hAnsi="Calibri" w:cs="Calibri"/>
                <w:color w:val="000000"/>
              </w:rPr>
              <w:t>Is there a gateway point to enter/leave the trail at this  location (e.g. a piece of art or a welcome sign)?</w:t>
            </w:r>
          </w:p>
        </w:tc>
        <w:tc>
          <w:tcPr>
            <w:tcW w:w="768" w:type="dxa"/>
            <w:tcMar>
              <w:top w:w="100" w:type="dxa"/>
              <w:left w:w="100" w:type="dxa"/>
              <w:bottom w:w="100" w:type="dxa"/>
              <w:right w:w="100" w:type="dxa"/>
            </w:tcMar>
          </w:tcPr>
          <w:p w14:paraId="06FC68E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1C50EBD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677457F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4DB87C2F" w14:textId="77777777">
        <w:trPr>
          <w:trHeight w:val="547"/>
        </w:trPr>
        <w:tc>
          <w:tcPr>
            <w:tcW w:w="5827" w:type="dxa"/>
            <w:tcMar>
              <w:top w:w="100" w:type="dxa"/>
              <w:left w:w="100" w:type="dxa"/>
              <w:bottom w:w="100" w:type="dxa"/>
              <w:right w:w="100" w:type="dxa"/>
            </w:tcMar>
          </w:tcPr>
          <w:p w14:paraId="149A274B" w14:textId="77777777" w:rsidR="00AA1D4D" w:rsidRDefault="007B6DB3">
            <w:pPr>
              <w:widowControl w:val="0"/>
              <w:pBdr>
                <w:top w:val="nil"/>
                <w:left w:val="nil"/>
                <w:bottom w:val="nil"/>
                <w:right w:val="nil"/>
                <w:between w:val="nil"/>
              </w:pBdr>
              <w:spacing w:line="243" w:lineRule="auto"/>
              <w:ind w:left="121" w:right="316" w:firstLine="9"/>
              <w:rPr>
                <w:rFonts w:ascii="Calibri" w:eastAsia="Calibri" w:hAnsi="Calibri" w:cs="Calibri"/>
                <w:color w:val="000000"/>
              </w:rPr>
            </w:pPr>
            <w:r>
              <w:rPr>
                <w:rFonts w:ascii="Calibri" w:eastAsia="Calibri" w:hAnsi="Calibri" w:cs="Calibri"/>
                <w:color w:val="000000"/>
              </w:rPr>
              <w:t xml:space="preserve">Does the trail at this location (including trailhead amenities)  seem accessible? </w:t>
            </w:r>
          </w:p>
        </w:tc>
        <w:tc>
          <w:tcPr>
            <w:tcW w:w="768" w:type="dxa"/>
            <w:tcMar>
              <w:top w:w="100" w:type="dxa"/>
              <w:left w:w="100" w:type="dxa"/>
              <w:bottom w:w="100" w:type="dxa"/>
              <w:right w:w="100" w:type="dxa"/>
            </w:tcMar>
          </w:tcPr>
          <w:p w14:paraId="78E22CC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17DDBC6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3091355A"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6ED975FC" w14:textId="77777777">
        <w:trPr>
          <w:trHeight w:val="278"/>
        </w:trPr>
        <w:tc>
          <w:tcPr>
            <w:tcW w:w="5827" w:type="dxa"/>
            <w:tcMar>
              <w:top w:w="100" w:type="dxa"/>
              <w:left w:w="100" w:type="dxa"/>
              <w:bottom w:w="100" w:type="dxa"/>
              <w:right w:w="100" w:type="dxa"/>
            </w:tcMar>
          </w:tcPr>
          <w:p w14:paraId="398103A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68" w:type="dxa"/>
            <w:tcMar>
              <w:top w:w="100" w:type="dxa"/>
              <w:left w:w="100" w:type="dxa"/>
              <w:bottom w:w="100" w:type="dxa"/>
              <w:right w:w="100" w:type="dxa"/>
            </w:tcMar>
          </w:tcPr>
          <w:p w14:paraId="2575B25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2F47DF4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734D12DC"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033FBD5D" w14:textId="77777777">
        <w:trPr>
          <w:trHeight w:val="278"/>
        </w:trPr>
        <w:tc>
          <w:tcPr>
            <w:tcW w:w="5827" w:type="dxa"/>
            <w:tcMar>
              <w:top w:w="100" w:type="dxa"/>
              <w:left w:w="100" w:type="dxa"/>
              <w:bottom w:w="100" w:type="dxa"/>
              <w:right w:w="100" w:type="dxa"/>
            </w:tcMar>
          </w:tcPr>
          <w:p w14:paraId="27902C53" w14:textId="77777777" w:rsidR="00AA1D4D" w:rsidRDefault="007B6DB3">
            <w:pPr>
              <w:widowControl w:val="0"/>
              <w:pBdr>
                <w:top w:val="nil"/>
                <w:left w:val="nil"/>
                <w:bottom w:val="nil"/>
                <w:right w:val="nil"/>
                <w:between w:val="nil"/>
              </w:pBdr>
              <w:spacing w:line="240" w:lineRule="auto"/>
              <w:ind w:left="119"/>
              <w:rPr>
                <w:rFonts w:ascii="Calibri" w:eastAsia="Calibri" w:hAnsi="Calibri" w:cs="Calibri"/>
                <w:b/>
                <w:bCs/>
                <w:color w:val="000000"/>
              </w:rPr>
            </w:pPr>
            <w:r>
              <w:rPr>
                <w:rFonts w:ascii="Calibri" w:eastAsia="Calibri" w:hAnsi="Calibri" w:cs="Calibri"/>
                <w:b/>
                <w:bCs/>
                <w:color w:val="000000"/>
              </w:rPr>
              <w:t>Signage:</w:t>
            </w:r>
          </w:p>
        </w:tc>
        <w:tc>
          <w:tcPr>
            <w:tcW w:w="768" w:type="dxa"/>
            <w:tcMar>
              <w:top w:w="100" w:type="dxa"/>
              <w:left w:w="100" w:type="dxa"/>
              <w:bottom w:w="100" w:type="dxa"/>
              <w:right w:w="100" w:type="dxa"/>
            </w:tcMar>
          </w:tcPr>
          <w:p w14:paraId="610135A8" w14:textId="77777777" w:rsidR="00AA1D4D" w:rsidRDefault="00AA1D4D">
            <w:pPr>
              <w:widowControl w:val="0"/>
              <w:pBdr>
                <w:top w:val="nil"/>
                <w:left w:val="nil"/>
                <w:bottom w:val="nil"/>
                <w:right w:val="nil"/>
                <w:between w:val="nil"/>
              </w:pBdr>
              <w:rPr>
                <w:rFonts w:ascii="Calibri" w:eastAsia="Calibri" w:hAnsi="Calibri" w:cs="Calibri"/>
                <w:b/>
                <w:bCs/>
                <w:color w:val="000000"/>
              </w:rPr>
            </w:pPr>
          </w:p>
        </w:tc>
        <w:tc>
          <w:tcPr>
            <w:tcW w:w="739" w:type="dxa"/>
            <w:tcMar>
              <w:top w:w="100" w:type="dxa"/>
              <w:left w:w="100" w:type="dxa"/>
              <w:bottom w:w="100" w:type="dxa"/>
              <w:right w:w="100" w:type="dxa"/>
            </w:tcMar>
          </w:tcPr>
          <w:p w14:paraId="06744F24" w14:textId="77777777" w:rsidR="00AA1D4D" w:rsidRDefault="00AA1D4D">
            <w:pPr>
              <w:widowControl w:val="0"/>
              <w:pBdr>
                <w:top w:val="nil"/>
                <w:left w:val="nil"/>
                <w:bottom w:val="nil"/>
                <w:right w:val="nil"/>
                <w:between w:val="nil"/>
              </w:pBdr>
              <w:rPr>
                <w:rFonts w:ascii="Calibri" w:eastAsia="Calibri" w:hAnsi="Calibri" w:cs="Calibri"/>
                <w:b/>
                <w:bCs/>
                <w:color w:val="000000"/>
              </w:rPr>
            </w:pPr>
          </w:p>
        </w:tc>
        <w:tc>
          <w:tcPr>
            <w:tcW w:w="1192" w:type="dxa"/>
            <w:tcMar>
              <w:top w:w="100" w:type="dxa"/>
              <w:left w:w="100" w:type="dxa"/>
              <w:bottom w:w="100" w:type="dxa"/>
              <w:right w:w="100" w:type="dxa"/>
            </w:tcMar>
          </w:tcPr>
          <w:p w14:paraId="370CDB24" w14:textId="77777777" w:rsidR="00AA1D4D" w:rsidRDefault="00AA1D4D">
            <w:pPr>
              <w:widowControl w:val="0"/>
              <w:pBdr>
                <w:top w:val="nil"/>
                <w:left w:val="nil"/>
                <w:bottom w:val="nil"/>
                <w:right w:val="nil"/>
                <w:between w:val="nil"/>
              </w:pBdr>
              <w:rPr>
                <w:rFonts w:ascii="Calibri" w:eastAsia="Calibri" w:hAnsi="Calibri" w:cs="Calibri"/>
                <w:b/>
                <w:bCs/>
                <w:color w:val="000000"/>
              </w:rPr>
            </w:pPr>
          </w:p>
        </w:tc>
      </w:tr>
      <w:tr w:rsidR="00AA1D4D" w14:paraId="198965AD" w14:textId="77777777">
        <w:trPr>
          <w:trHeight w:val="547"/>
        </w:trPr>
        <w:tc>
          <w:tcPr>
            <w:tcW w:w="5827" w:type="dxa"/>
            <w:tcMar>
              <w:top w:w="100" w:type="dxa"/>
              <w:left w:w="100" w:type="dxa"/>
              <w:bottom w:w="100" w:type="dxa"/>
              <w:right w:w="100" w:type="dxa"/>
            </w:tcMar>
          </w:tcPr>
          <w:p w14:paraId="3F503EA0" w14:textId="77777777" w:rsidR="00AA1D4D" w:rsidRDefault="007B6DB3">
            <w:pPr>
              <w:widowControl w:val="0"/>
              <w:pBdr>
                <w:top w:val="nil"/>
                <w:left w:val="nil"/>
                <w:bottom w:val="nil"/>
                <w:right w:val="nil"/>
                <w:between w:val="nil"/>
              </w:pBdr>
              <w:spacing w:line="243" w:lineRule="auto"/>
              <w:ind w:left="116" w:right="272" w:firstLine="15"/>
              <w:rPr>
                <w:rFonts w:ascii="Calibri" w:eastAsia="Calibri" w:hAnsi="Calibri" w:cs="Calibri"/>
                <w:color w:val="000000"/>
              </w:rPr>
            </w:pPr>
            <w:r>
              <w:rPr>
                <w:rFonts w:ascii="Calibri" w:eastAsia="Calibri" w:hAnsi="Calibri" w:cs="Calibri"/>
                <w:color w:val="000000"/>
              </w:rPr>
              <w:t>Is there adequate signage for motorists to find the trail from  town?</w:t>
            </w:r>
          </w:p>
        </w:tc>
        <w:tc>
          <w:tcPr>
            <w:tcW w:w="768" w:type="dxa"/>
            <w:tcMar>
              <w:top w:w="100" w:type="dxa"/>
              <w:left w:w="100" w:type="dxa"/>
              <w:bottom w:w="100" w:type="dxa"/>
              <w:right w:w="100" w:type="dxa"/>
            </w:tcMar>
          </w:tcPr>
          <w:p w14:paraId="047F4F8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231BB362"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78BD844D"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F455A43" w14:textId="77777777">
        <w:trPr>
          <w:trHeight w:val="278"/>
        </w:trPr>
        <w:tc>
          <w:tcPr>
            <w:tcW w:w="5827" w:type="dxa"/>
            <w:tcMar>
              <w:top w:w="100" w:type="dxa"/>
              <w:left w:w="100" w:type="dxa"/>
              <w:bottom w:w="100" w:type="dxa"/>
              <w:right w:w="100" w:type="dxa"/>
            </w:tcMar>
          </w:tcPr>
          <w:p w14:paraId="470E604F"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Is there signage that accommodates pedestrians and cyclists?</w:t>
            </w:r>
          </w:p>
        </w:tc>
        <w:tc>
          <w:tcPr>
            <w:tcW w:w="768" w:type="dxa"/>
            <w:tcMar>
              <w:top w:w="100" w:type="dxa"/>
              <w:left w:w="100" w:type="dxa"/>
              <w:bottom w:w="100" w:type="dxa"/>
              <w:right w:w="100" w:type="dxa"/>
            </w:tcMar>
          </w:tcPr>
          <w:p w14:paraId="0D9194F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250C682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680552C6"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BEE1149" w14:textId="77777777">
        <w:trPr>
          <w:trHeight w:val="278"/>
        </w:trPr>
        <w:tc>
          <w:tcPr>
            <w:tcW w:w="5827" w:type="dxa"/>
            <w:tcMar>
              <w:top w:w="100" w:type="dxa"/>
              <w:left w:w="100" w:type="dxa"/>
              <w:bottom w:w="100" w:type="dxa"/>
              <w:right w:w="100" w:type="dxa"/>
            </w:tcMar>
          </w:tcPr>
          <w:p w14:paraId="12A47823"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Is there adequate signage from the trail leading to the town?</w:t>
            </w:r>
          </w:p>
        </w:tc>
        <w:tc>
          <w:tcPr>
            <w:tcW w:w="768" w:type="dxa"/>
            <w:tcMar>
              <w:top w:w="100" w:type="dxa"/>
              <w:left w:w="100" w:type="dxa"/>
              <w:bottom w:w="100" w:type="dxa"/>
              <w:right w:w="100" w:type="dxa"/>
            </w:tcMar>
          </w:tcPr>
          <w:p w14:paraId="4AA1883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31F48ED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0E187931"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AD5AE80" w14:textId="77777777">
        <w:trPr>
          <w:trHeight w:val="547"/>
        </w:trPr>
        <w:tc>
          <w:tcPr>
            <w:tcW w:w="5827" w:type="dxa"/>
            <w:tcMar>
              <w:top w:w="100" w:type="dxa"/>
              <w:left w:w="100" w:type="dxa"/>
              <w:bottom w:w="100" w:type="dxa"/>
              <w:right w:w="100" w:type="dxa"/>
            </w:tcMar>
          </w:tcPr>
          <w:p w14:paraId="5719F81B" w14:textId="77777777" w:rsidR="00AA1D4D" w:rsidRDefault="007B6DB3">
            <w:pPr>
              <w:widowControl w:val="0"/>
              <w:pBdr>
                <w:top w:val="nil"/>
                <w:left w:val="nil"/>
                <w:bottom w:val="nil"/>
                <w:right w:val="nil"/>
                <w:between w:val="nil"/>
              </w:pBdr>
              <w:spacing w:line="243" w:lineRule="auto"/>
              <w:ind w:left="122" w:right="134" w:firstLine="8"/>
              <w:rPr>
                <w:rFonts w:ascii="Calibri" w:eastAsia="Calibri" w:hAnsi="Calibri" w:cs="Calibri"/>
                <w:color w:val="000000"/>
              </w:rPr>
            </w:pPr>
            <w:r>
              <w:rPr>
                <w:rFonts w:ascii="Calibri" w:eastAsia="Calibri" w:hAnsi="Calibri" w:cs="Calibri"/>
                <w:color w:val="000000"/>
              </w:rPr>
              <w:t>Is there an informational kiosk at the trail access that includes  a map and info about both the trail and the community?</w:t>
            </w:r>
          </w:p>
        </w:tc>
        <w:tc>
          <w:tcPr>
            <w:tcW w:w="768" w:type="dxa"/>
            <w:tcMar>
              <w:top w:w="100" w:type="dxa"/>
              <w:left w:w="100" w:type="dxa"/>
              <w:bottom w:w="100" w:type="dxa"/>
              <w:right w:w="100" w:type="dxa"/>
            </w:tcMar>
          </w:tcPr>
          <w:p w14:paraId="1A5014C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0D3AD30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24BE126D"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934B95A" w14:textId="77777777">
        <w:trPr>
          <w:trHeight w:val="278"/>
        </w:trPr>
        <w:tc>
          <w:tcPr>
            <w:tcW w:w="5827" w:type="dxa"/>
            <w:tcMar>
              <w:top w:w="100" w:type="dxa"/>
              <w:left w:w="100" w:type="dxa"/>
              <w:bottom w:w="100" w:type="dxa"/>
              <w:right w:w="100" w:type="dxa"/>
            </w:tcMar>
          </w:tcPr>
          <w:p w14:paraId="6294223D"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Is there interpretive information </w:t>
            </w:r>
            <w:proofErr w:type="gramStart"/>
            <w:r>
              <w:rPr>
                <w:rFonts w:ascii="Calibri" w:eastAsia="Calibri" w:hAnsi="Calibri" w:cs="Calibri"/>
                <w:color w:val="000000"/>
              </w:rPr>
              <w:t>at</w:t>
            </w:r>
            <w:proofErr w:type="gramEnd"/>
            <w:r>
              <w:rPr>
                <w:rFonts w:ascii="Calibri" w:eastAsia="Calibri" w:hAnsi="Calibri" w:cs="Calibri"/>
                <w:color w:val="000000"/>
              </w:rPr>
              <w:t xml:space="preserve"> the access area?</w:t>
            </w:r>
          </w:p>
        </w:tc>
        <w:tc>
          <w:tcPr>
            <w:tcW w:w="768" w:type="dxa"/>
            <w:tcMar>
              <w:top w:w="100" w:type="dxa"/>
              <w:left w:w="100" w:type="dxa"/>
              <w:bottom w:w="100" w:type="dxa"/>
              <w:right w:w="100" w:type="dxa"/>
            </w:tcMar>
          </w:tcPr>
          <w:p w14:paraId="67F271C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5B039D2F"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34B1EF43"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C88E6E1" w14:textId="77777777">
        <w:trPr>
          <w:trHeight w:val="302"/>
        </w:trPr>
        <w:tc>
          <w:tcPr>
            <w:tcW w:w="5827" w:type="dxa"/>
            <w:tcMar>
              <w:top w:w="100" w:type="dxa"/>
              <w:left w:w="100" w:type="dxa"/>
              <w:bottom w:w="100" w:type="dxa"/>
              <w:right w:w="100" w:type="dxa"/>
            </w:tcMar>
          </w:tcPr>
          <w:p w14:paraId="66B78DA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68" w:type="dxa"/>
            <w:tcMar>
              <w:top w:w="100" w:type="dxa"/>
              <w:left w:w="100" w:type="dxa"/>
              <w:bottom w:w="100" w:type="dxa"/>
              <w:right w:w="100" w:type="dxa"/>
            </w:tcMar>
          </w:tcPr>
          <w:p w14:paraId="2AC154D2"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55DFD56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0709C2F5"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63442BE1" w14:textId="77777777">
        <w:trPr>
          <w:trHeight w:val="547"/>
        </w:trPr>
        <w:tc>
          <w:tcPr>
            <w:tcW w:w="5827" w:type="dxa"/>
            <w:tcMar>
              <w:top w:w="100" w:type="dxa"/>
              <w:left w:w="100" w:type="dxa"/>
              <w:bottom w:w="100" w:type="dxa"/>
              <w:right w:w="100" w:type="dxa"/>
            </w:tcMar>
          </w:tcPr>
          <w:p w14:paraId="4B0E1037" w14:textId="77777777" w:rsidR="00AA1D4D" w:rsidRDefault="007B6DB3">
            <w:pPr>
              <w:widowControl w:val="0"/>
              <w:pBdr>
                <w:top w:val="nil"/>
                <w:left w:val="nil"/>
                <w:bottom w:val="nil"/>
                <w:right w:val="nil"/>
                <w:between w:val="nil"/>
              </w:pBdr>
              <w:spacing w:line="240" w:lineRule="auto"/>
              <w:ind w:left="115"/>
              <w:rPr>
                <w:rFonts w:ascii="Calibri" w:eastAsia="Calibri" w:hAnsi="Calibri" w:cs="Calibri"/>
                <w:b/>
                <w:bCs/>
                <w:color w:val="000000"/>
              </w:rPr>
            </w:pPr>
            <w:r>
              <w:rPr>
                <w:rFonts w:ascii="Calibri" w:eastAsia="Calibri" w:hAnsi="Calibri" w:cs="Calibri"/>
                <w:b/>
                <w:bCs/>
                <w:color w:val="000000"/>
              </w:rPr>
              <w:lastRenderedPageBreak/>
              <w:t xml:space="preserve">Amenities: </w:t>
            </w:r>
          </w:p>
        </w:tc>
        <w:tc>
          <w:tcPr>
            <w:tcW w:w="768" w:type="dxa"/>
            <w:tcMar>
              <w:top w:w="100" w:type="dxa"/>
              <w:left w:w="100" w:type="dxa"/>
              <w:bottom w:w="100" w:type="dxa"/>
              <w:right w:w="100" w:type="dxa"/>
            </w:tcMar>
          </w:tcPr>
          <w:p w14:paraId="7590FCF2"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Yes </w:t>
            </w:r>
          </w:p>
        </w:tc>
        <w:tc>
          <w:tcPr>
            <w:tcW w:w="739" w:type="dxa"/>
            <w:tcMar>
              <w:top w:w="100" w:type="dxa"/>
              <w:left w:w="100" w:type="dxa"/>
              <w:bottom w:w="100" w:type="dxa"/>
              <w:right w:w="100" w:type="dxa"/>
            </w:tcMar>
          </w:tcPr>
          <w:p w14:paraId="5644D07D"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
        </w:tc>
        <w:tc>
          <w:tcPr>
            <w:tcW w:w="1192" w:type="dxa"/>
            <w:tcMar>
              <w:top w:w="100" w:type="dxa"/>
              <w:left w:w="100" w:type="dxa"/>
              <w:bottom w:w="100" w:type="dxa"/>
              <w:right w:w="100" w:type="dxa"/>
            </w:tcMar>
          </w:tcPr>
          <w:p w14:paraId="28FF3FED" w14:textId="77777777" w:rsidR="00AA1D4D" w:rsidRDefault="007B6DB3">
            <w:pPr>
              <w:widowControl w:val="0"/>
              <w:pBdr>
                <w:top w:val="nil"/>
                <w:left w:val="nil"/>
                <w:bottom w:val="nil"/>
                <w:right w:val="nil"/>
                <w:between w:val="nil"/>
              </w:pBdr>
              <w:spacing w:line="241" w:lineRule="auto"/>
              <w:ind w:left="117" w:right="53"/>
              <w:jc w:val="center"/>
              <w:rPr>
                <w:rFonts w:ascii="Calibri" w:eastAsia="Calibri" w:hAnsi="Calibri" w:cs="Calibri"/>
                <w:b/>
                <w:bCs/>
                <w:color w:val="000000"/>
              </w:rPr>
            </w:pPr>
            <w:r>
              <w:rPr>
                <w:rFonts w:ascii="Calibri" w:eastAsia="Calibri" w:hAnsi="Calibri" w:cs="Calibri"/>
                <w:b/>
                <w:bCs/>
                <w:color w:val="000000"/>
              </w:rPr>
              <w:t>Somewhat  / Maybe</w:t>
            </w:r>
          </w:p>
        </w:tc>
      </w:tr>
      <w:tr w:rsidR="00AA1D4D" w14:paraId="7E1CE27B" w14:textId="77777777">
        <w:trPr>
          <w:trHeight w:val="280"/>
        </w:trPr>
        <w:tc>
          <w:tcPr>
            <w:tcW w:w="5827" w:type="dxa"/>
            <w:tcMar>
              <w:top w:w="100" w:type="dxa"/>
              <w:left w:w="100" w:type="dxa"/>
              <w:bottom w:w="100" w:type="dxa"/>
              <w:right w:w="100" w:type="dxa"/>
            </w:tcMar>
          </w:tcPr>
          <w:p w14:paraId="49544D33"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Are there toilet facilities available to the public?</w:t>
            </w:r>
          </w:p>
        </w:tc>
        <w:tc>
          <w:tcPr>
            <w:tcW w:w="768" w:type="dxa"/>
            <w:tcMar>
              <w:top w:w="100" w:type="dxa"/>
              <w:left w:w="100" w:type="dxa"/>
              <w:bottom w:w="100" w:type="dxa"/>
              <w:right w:w="100" w:type="dxa"/>
            </w:tcMar>
          </w:tcPr>
          <w:p w14:paraId="42227E0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4049F75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70A17BF2"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7E56321E" w14:textId="77777777">
        <w:trPr>
          <w:trHeight w:val="278"/>
        </w:trPr>
        <w:tc>
          <w:tcPr>
            <w:tcW w:w="5827" w:type="dxa"/>
            <w:tcMar>
              <w:top w:w="100" w:type="dxa"/>
              <w:left w:w="100" w:type="dxa"/>
              <w:bottom w:w="100" w:type="dxa"/>
              <w:right w:w="100" w:type="dxa"/>
            </w:tcMar>
          </w:tcPr>
          <w:p w14:paraId="3529745B"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Are there picnic tables, pavilions, or shelters?</w:t>
            </w:r>
          </w:p>
        </w:tc>
        <w:tc>
          <w:tcPr>
            <w:tcW w:w="768" w:type="dxa"/>
            <w:tcMar>
              <w:top w:w="100" w:type="dxa"/>
              <w:left w:w="100" w:type="dxa"/>
              <w:bottom w:w="100" w:type="dxa"/>
              <w:right w:w="100" w:type="dxa"/>
            </w:tcMar>
          </w:tcPr>
          <w:p w14:paraId="1261A1A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468327EF"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309FD25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E164F55" w14:textId="77777777">
        <w:trPr>
          <w:trHeight w:val="547"/>
        </w:trPr>
        <w:tc>
          <w:tcPr>
            <w:tcW w:w="5827" w:type="dxa"/>
            <w:tcMar>
              <w:top w:w="100" w:type="dxa"/>
              <w:left w:w="100" w:type="dxa"/>
              <w:bottom w:w="100" w:type="dxa"/>
              <w:right w:w="100" w:type="dxa"/>
            </w:tcMar>
          </w:tcPr>
          <w:p w14:paraId="4BCD9E29" w14:textId="77777777" w:rsidR="00AA1D4D" w:rsidRDefault="007B6DB3">
            <w:pPr>
              <w:widowControl w:val="0"/>
              <w:pBdr>
                <w:top w:val="nil"/>
                <w:left w:val="nil"/>
                <w:bottom w:val="nil"/>
                <w:right w:val="nil"/>
                <w:between w:val="nil"/>
              </w:pBdr>
              <w:spacing w:line="243" w:lineRule="auto"/>
              <w:ind w:left="118" w:right="598" w:hanging="1"/>
              <w:rPr>
                <w:rFonts w:ascii="Calibri" w:eastAsia="Calibri" w:hAnsi="Calibri" w:cs="Calibri"/>
                <w:color w:val="000000"/>
              </w:rPr>
            </w:pPr>
            <w:r>
              <w:rPr>
                <w:rFonts w:ascii="Calibri" w:eastAsia="Calibri" w:hAnsi="Calibri" w:cs="Calibri"/>
                <w:color w:val="000000"/>
              </w:rPr>
              <w:t>Are there bike racks (ideally, they should support the full  weight of the bike, not just the front wheel)?</w:t>
            </w:r>
          </w:p>
        </w:tc>
        <w:tc>
          <w:tcPr>
            <w:tcW w:w="768" w:type="dxa"/>
            <w:tcMar>
              <w:top w:w="100" w:type="dxa"/>
              <w:left w:w="100" w:type="dxa"/>
              <w:bottom w:w="100" w:type="dxa"/>
              <w:right w:w="100" w:type="dxa"/>
            </w:tcMar>
          </w:tcPr>
          <w:p w14:paraId="2A396F1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7867001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227C8566"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CF7E1BE" w14:textId="77777777">
        <w:trPr>
          <w:trHeight w:val="278"/>
        </w:trPr>
        <w:tc>
          <w:tcPr>
            <w:tcW w:w="5827" w:type="dxa"/>
            <w:tcMar>
              <w:top w:w="100" w:type="dxa"/>
              <w:left w:w="100" w:type="dxa"/>
              <w:bottom w:w="100" w:type="dxa"/>
              <w:right w:w="100" w:type="dxa"/>
            </w:tcMar>
          </w:tcPr>
          <w:p w14:paraId="58EE28F9" w14:textId="77777777" w:rsidR="00AA1D4D" w:rsidRDefault="007B6DB3">
            <w:pPr>
              <w:widowControl w:val="0"/>
              <w:pBdr>
                <w:top w:val="nil"/>
                <w:left w:val="nil"/>
                <w:bottom w:val="nil"/>
                <w:right w:val="nil"/>
                <w:between w:val="nil"/>
              </w:pBdr>
              <w:spacing w:line="240" w:lineRule="auto"/>
              <w:ind w:left="116"/>
              <w:rPr>
                <w:rFonts w:ascii="Calibri" w:eastAsia="Calibri" w:hAnsi="Calibri" w:cs="Calibri"/>
                <w:color w:val="000000"/>
              </w:rPr>
            </w:pPr>
            <w:r>
              <w:rPr>
                <w:rFonts w:ascii="Calibri" w:eastAsia="Calibri" w:hAnsi="Calibri" w:cs="Calibri"/>
                <w:color w:val="000000"/>
              </w:rPr>
              <w:t xml:space="preserve">Are there trash receptacles near the trail entrance? </w:t>
            </w:r>
          </w:p>
        </w:tc>
        <w:tc>
          <w:tcPr>
            <w:tcW w:w="768" w:type="dxa"/>
            <w:tcMar>
              <w:top w:w="100" w:type="dxa"/>
              <w:left w:w="100" w:type="dxa"/>
              <w:bottom w:w="100" w:type="dxa"/>
              <w:right w:w="100" w:type="dxa"/>
            </w:tcMar>
          </w:tcPr>
          <w:p w14:paraId="43A6C208"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6F6E841F"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7DCF8395"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788575D2" w14:textId="77777777">
        <w:trPr>
          <w:trHeight w:val="278"/>
        </w:trPr>
        <w:tc>
          <w:tcPr>
            <w:tcW w:w="5827" w:type="dxa"/>
            <w:tcMar>
              <w:top w:w="100" w:type="dxa"/>
              <w:left w:w="100" w:type="dxa"/>
              <w:bottom w:w="100" w:type="dxa"/>
              <w:right w:w="100" w:type="dxa"/>
            </w:tcMar>
          </w:tcPr>
          <w:p w14:paraId="6C9BFE2D"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Is there cell phone reception?</w:t>
            </w:r>
          </w:p>
        </w:tc>
        <w:tc>
          <w:tcPr>
            <w:tcW w:w="768" w:type="dxa"/>
            <w:tcMar>
              <w:top w:w="100" w:type="dxa"/>
              <w:left w:w="100" w:type="dxa"/>
              <w:bottom w:w="100" w:type="dxa"/>
              <w:right w:w="100" w:type="dxa"/>
            </w:tcMar>
          </w:tcPr>
          <w:p w14:paraId="3773017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520C8C5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467102C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30EDDE6F" w14:textId="77777777">
        <w:trPr>
          <w:trHeight w:val="302"/>
        </w:trPr>
        <w:tc>
          <w:tcPr>
            <w:tcW w:w="5827" w:type="dxa"/>
            <w:tcMar>
              <w:top w:w="100" w:type="dxa"/>
              <w:left w:w="100" w:type="dxa"/>
              <w:bottom w:w="100" w:type="dxa"/>
              <w:right w:w="100" w:type="dxa"/>
            </w:tcMar>
          </w:tcPr>
          <w:p w14:paraId="3305E317" w14:textId="77777777" w:rsidR="00AA1D4D" w:rsidRDefault="007B6DB3">
            <w:pPr>
              <w:widowControl w:val="0"/>
              <w:pBdr>
                <w:top w:val="nil"/>
                <w:left w:val="nil"/>
                <w:bottom w:val="nil"/>
                <w:right w:val="nil"/>
                <w:between w:val="nil"/>
              </w:pBdr>
              <w:spacing w:line="240" w:lineRule="auto"/>
              <w:ind w:left="121"/>
              <w:rPr>
                <w:rFonts w:ascii="Calibri" w:eastAsia="Calibri" w:hAnsi="Calibri" w:cs="Calibri"/>
                <w:b/>
                <w:bCs/>
                <w:color w:val="000000"/>
                <w:sz w:val="24"/>
                <w:szCs w:val="24"/>
              </w:rPr>
            </w:pPr>
            <w:r>
              <w:rPr>
                <w:rFonts w:ascii="Calibri" w:eastAsia="Calibri" w:hAnsi="Calibri" w:cs="Calibri"/>
                <w:b/>
                <w:bCs/>
                <w:color w:val="000000"/>
                <w:sz w:val="24"/>
                <w:szCs w:val="24"/>
              </w:rPr>
              <w:t>General Access Between Trail and Town:</w:t>
            </w:r>
          </w:p>
        </w:tc>
        <w:tc>
          <w:tcPr>
            <w:tcW w:w="1507" w:type="dxa"/>
            <w:gridSpan w:val="2"/>
            <w:tcMar>
              <w:top w:w="100" w:type="dxa"/>
              <w:left w:w="100" w:type="dxa"/>
              <w:bottom w:w="100" w:type="dxa"/>
              <w:right w:w="100" w:type="dxa"/>
            </w:tcMar>
          </w:tcPr>
          <w:p w14:paraId="03E5AF1E" w14:textId="77777777" w:rsidR="00AA1D4D" w:rsidRDefault="00AA1D4D">
            <w:pPr>
              <w:widowControl w:val="0"/>
              <w:pBdr>
                <w:top w:val="nil"/>
                <w:left w:val="nil"/>
                <w:bottom w:val="nil"/>
                <w:right w:val="nil"/>
                <w:between w:val="nil"/>
              </w:pBdr>
              <w:rPr>
                <w:rFonts w:ascii="Calibri" w:eastAsia="Calibri" w:hAnsi="Calibri" w:cs="Calibri"/>
                <w:b/>
                <w:bCs/>
                <w:color w:val="000000"/>
                <w:sz w:val="24"/>
                <w:szCs w:val="24"/>
              </w:rPr>
            </w:pPr>
          </w:p>
        </w:tc>
        <w:tc>
          <w:tcPr>
            <w:tcW w:w="1192" w:type="dxa"/>
            <w:tcMar>
              <w:top w:w="100" w:type="dxa"/>
              <w:left w:w="100" w:type="dxa"/>
              <w:bottom w:w="100" w:type="dxa"/>
              <w:right w:w="100" w:type="dxa"/>
            </w:tcMar>
          </w:tcPr>
          <w:p w14:paraId="1D7BC97F" w14:textId="77777777" w:rsidR="00AA1D4D" w:rsidRDefault="00AA1D4D">
            <w:pPr>
              <w:widowControl w:val="0"/>
              <w:pBdr>
                <w:top w:val="nil"/>
                <w:left w:val="nil"/>
                <w:bottom w:val="nil"/>
                <w:right w:val="nil"/>
                <w:between w:val="nil"/>
              </w:pBdr>
              <w:rPr>
                <w:rFonts w:ascii="Calibri" w:eastAsia="Calibri" w:hAnsi="Calibri" w:cs="Calibri"/>
                <w:b/>
                <w:bCs/>
                <w:color w:val="000000"/>
                <w:sz w:val="24"/>
                <w:szCs w:val="24"/>
              </w:rPr>
            </w:pPr>
          </w:p>
        </w:tc>
      </w:tr>
      <w:tr w:rsidR="00AA1D4D" w14:paraId="231C8EE3" w14:textId="77777777">
        <w:trPr>
          <w:trHeight w:val="547"/>
        </w:trPr>
        <w:tc>
          <w:tcPr>
            <w:tcW w:w="5827" w:type="dxa"/>
            <w:tcMar>
              <w:top w:w="100" w:type="dxa"/>
              <w:left w:w="100" w:type="dxa"/>
              <w:bottom w:w="100" w:type="dxa"/>
              <w:right w:w="100" w:type="dxa"/>
            </w:tcMar>
          </w:tcPr>
          <w:p w14:paraId="307B253D" w14:textId="77777777" w:rsidR="00AA1D4D" w:rsidRDefault="007B6DB3">
            <w:pPr>
              <w:widowControl w:val="0"/>
              <w:pBdr>
                <w:top w:val="nil"/>
                <w:left w:val="nil"/>
                <w:bottom w:val="nil"/>
                <w:right w:val="nil"/>
                <w:between w:val="nil"/>
              </w:pBdr>
              <w:spacing w:line="243" w:lineRule="auto"/>
              <w:ind w:left="121" w:right="843" w:firstLine="9"/>
              <w:rPr>
                <w:rFonts w:ascii="Calibri" w:eastAsia="Calibri" w:hAnsi="Calibri" w:cs="Calibri"/>
                <w:color w:val="000000"/>
              </w:rPr>
            </w:pPr>
            <w:r>
              <w:rPr>
                <w:rFonts w:ascii="Calibri" w:eastAsia="Calibri" w:hAnsi="Calibri" w:cs="Calibri"/>
                <w:color w:val="000000"/>
              </w:rPr>
              <w:t>How long might it take to bike to the nearest business  services?</w:t>
            </w:r>
          </w:p>
        </w:tc>
        <w:tc>
          <w:tcPr>
            <w:tcW w:w="1507" w:type="dxa"/>
            <w:gridSpan w:val="2"/>
            <w:tcMar>
              <w:top w:w="100" w:type="dxa"/>
              <w:left w:w="100" w:type="dxa"/>
              <w:bottom w:w="100" w:type="dxa"/>
              <w:right w:w="100" w:type="dxa"/>
            </w:tcMar>
          </w:tcPr>
          <w:p w14:paraId="7F5051A0"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In Minutes</w:t>
            </w:r>
          </w:p>
        </w:tc>
        <w:tc>
          <w:tcPr>
            <w:tcW w:w="1192" w:type="dxa"/>
            <w:tcMar>
              <w:top w:w="100" w:type="dxa"/>
              <w:left w:w="100" w:type="dxa"/>
              <w:bottom w:w="100" w:type="dxa"/>
              <w:right w:w="100" w:type="dxa"/>
            </w:tcMar>
          </w:tcPr>
          <w:p w14:paraId="4758575E" w14:textId="77777777" w:rsidR="00AA1D4D" w:rsidRDefault="00AA1D4D">
            <w:pPr>
              <w:widowControl w:val="0"/>
              <w:pBdr>
                <w:top w:val="nil"/>
                <w:left w:val="nil"/>
                <w:bottom w:val="nil"/>
                <w:right w:val="nil"/>
                <w:between w:val="nil"/>
              </w:pBdr>
              <w:rPr>
                <w:rFonts w:ascii="Calibri" w:eastAsia="Calibri" w:hAnsi="Calibri" w:cs="Calibri"/>
                <w:b/>
                <w:bCs/>
                <w:color w:val="000000"/>
              </w:rPr>
            </w:pPr>
          </w:p>
        </w:tc>
      </w:tr>
      <w:tr w:rsidR="00AA1D4D" w14:paraId="3E96045D" w14:textId="77777777">
        <w:trPr>
          <w:trHeight w:val="547"/>
        </w:trPr>
        <w:tc>
          <w:tcPr>
            <w:tcW w:w="5827" w:type="dxa"/>
            <w:tcMar>
              <w:top w:w="100" w:type="dxa"/>
              <w:left w:w="100" w:type="dxa"/>
              <w:bottom w:w="100" w:type="dxa"/>
              <w:right w:w="100" w:type="dxa"/>
            </w:tcMar>
          </w:tcPr>
          <w:p w14:paraId="19A256DC" w14:textId="77777777" w:rsidR="00AA1D4D" w:rsidRDefault="00AA1D4D">
            <w:pPr>
              <w:widowControl w:val="0"/>
              <w:pBdr>
                <w:top w:val="nil"/>
                <w:left w:val="nil"/>
                <w:bottom w:val="nil"/>
                <w:right w:val="nil"/>
                <w:between w:val="nil"/>
              </w:pBdr>
              <w:rPr>
                <w:rFonts w:ascii="Calibri" w:eastAsia="Calibri" w:hAnsi="Calibri" w:cs="Calibri"/>
                <w:b/>
                <w:bCs/>
                <w:color w:val="000000"/>
              </w:rPr>
            </w:pPr>
          </w:p>
        </w:tc>
        <w:tc>
          <w:tcPr>
            <w:tcW w:w="768" w:type="dxa"/>
            <w:tcMar>
              <w:top w:w="100" w:type="dxa"/>
              <w:left w:w="100" w:type="dxa"/>
              <w:bottom w:w="100" w:type="dxa"/>
              <w:right w:w="100" w:type="dxa"/>
            </w:tcMar>
          </w:tcPr>
          <w:p w14:paraId="03EAF8D6"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Yes </w:t>
            </w:r>
          </w:p>
        </w:tc>
        <w:tc>
          <w:tcPr>
            <w:tcW w:w="739" w:type="dxa"/>
            <w:tcMar>
              <w:top w:w="100" w:type="dxa"/>
              <w:left w:w="100" w:type="dxa"/>
              <w:bottom w:w="100" w:type="dxa"/>
              <w:right w:w="100" w:type="dxa"/>
            </w:tcMar>
          </w:tcPr>
          <w:p w14:paraId="6858E515"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
        </w:tc>
        <w:tc>
          <w:tcPr>
            <w:tcW w:w="1192" w:type="dxa"/>
            <w:tcMar>
              <w:top w:w="100" w:type="dxa"/>
              <w:left w:w="100" w:type="dxa"/>
              <w:bottom w:w="100" w:type="dxa"/>
              <w:right w:w="100" w:type="dxa"/>
            </w:tcMar>
          </w:tcPr>
          <w:p w14:paraId="35595170" w14:textId="77777777" w:rsidR="00AA1D4D" w:rsidRDefault="007B6DB3">
            <w:pPr>
              <w:widowControl w:val="0"/>
              <w:pBdr>
                <w:top w:val="nil"/>
                <w:left w:val="nil"/>
                <w:bottom w:val="nil"/>
                <w:right w:val="nil"/>
                <w:between w:val="nil"/>
              </w:pBdr>
              <w:spacing w:line="243" w:lineRule="auto"/>
              <w:ind w:left="117" w:right="53"/>
              <w:jc w:val="center"/>
              <w:rPr>
                <w:rFonts w:ascii="Calibri" w:eastAsia="Calibri" w:hAnsi="Calibri" w:cs="Calibri"/>
                <w:b/>
                <w:bCs/>
                <w:color w:val="000000"/>
              </w:rPr>
            </w:pPr>
            <w:r>
              <w:rPr>
                <w:rFonts w:ascii="Calibri" w:eastAsia="Calibri" w:hAnsi="Calibri" w:cs="Calibri"/>
                <w:b/>
                <w:bCs/>
                <w:color w:val="000000"/>
              </w:rPr>
              <w:t>Somewhat  / Maybe</w:t>
            </w:r>
          </w:p>
        </w:tc>
      </w:tr>
    </w:tbl>
    <w:p w14:paraId="1C3232FD" w14:textId="77777777" w:rsidR="00AA1D4D" w:rsidRDefault="00AA1D4D">
      <w:pPr>
        <w:widowControl w:val="0"/>
        <w:pBdr>
          <w:top w:val="nil"/>
          <w:left w:val="nil"/>
          <w:bottom w:val="nil"/>
          <w:right w:val="nil"/>
          <w:between w:val="nil"/>
        </w:pBdr>
        <w:rPr>
          <w:color w:val="000000"/>
        </w:rPr>
      </w:pPr>
    </w:p>
    <w:p w14:paraId="4CDAC729" w14:textId="77777777" w:rsidR="00AA1D4D" w:rsidRDefault="00AA1D4D">
      <w:pPr>
        <w:widowControl w:val="0"/>
        <w:pBdr>
          <w:top w:val="nil"/>
          <w:left w:val="nil"/>
          <w:bottom w:val="nil"/>
          <w:right w:val="nil"/>
          <w:between w:val="nil"/>
        </w:pBdr>
        <w:rPr>
          <w:color w:val="000000"/>
        </w:rPr>
      </w:pPr>
    </w:p>
    <w:p w14:paraId="00175307" w14:textId="77777777" w:rsidR="00AA1D4D" w:rsidRDefault="007B6DB3">
      <w:pPr>
        <w:widowControl w:val="0"/>
        <w:pBdr>
          <w:top w:val="nil"/>
          <w:left w:val="nil"/>
          <w:bottom w:val="nil"/>
          <w:right w:val="nil"/>
          <w:between w:val="nil"/>
        </w:pBdr>
        <w:spacing w:line="243" w:lineRule="auto"/>
        <w:ind w:right="605" w:firstLine="212"/>
        <w:rPr>
          <w:rFonts w:ascii="Calibri" w:eastAsia="Calibri" w:hAnsi="Calibri" w:cs="Calibri"/>
          <w:color w:val="000000"/>
        </w:rPr>
      </w:pPr>
      <w:r>
        <w:rPr>
          <w:rFonts w:ascii="Calibri" w:eastAsia="Calibri" w:hAnsi="Calibri" w:cs="Calibri"/>
          <w:color w:val="000000"/>
        </w:rPr>
        <w:t xml:space="preserve">Adapted from the Trail Towns Assessment (developed by the Great Allegheny Passage Conservancy)   and the Appalachian Trail Community Program Application </w:t>
      </w:r>
    </w:p>
    <w:tbl>
      <w:tblPr>
        <w:tblStyle w:val="a3"/>
        <w:tblW w:w="85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8"/>
        <w:gridCol w:w="768"/>
        <w:gridCol w:w="739"/>
        <w:gridCol w:w="1192"/>
      </w:tblGrid>
      <w:tr w:rsidR="00AA1D4D" w14:paraId="7A01DB0D" w14:textId="77777777">
        <w:trPr>
          <w:trHeight w:val="547"/>
        </w:trPr>
        <w:tc>
          <w:tcPr>
            <w:tcW w:w="5827" w:type="dxa"/>
            <w:tcMar>
              <w:top w:w="100" w:type="dxa"/>
              <w:left w:w="100" w:type="dxa"/>
              <w:bottom w:w="100" w:type="dxa"/>
              <w:right w:w="100" w:type="dxa"/>
            </w:tcMar>
          </w:tcPr>
          <w:p w14:paraId="19D8F2EF" w14:textId="77777777" w:rsidR="00AA1D4D" w:rsidRDefault="007B6DB3">
            <w:pPr>
              <w:widowControl w:val="0"/>
              <w:pBdr>
                <w:top w:val="nil"/>
                <w:left w:val="nil"/>
                <w:bottom w:val="nil"/>
                <w:right w:val="nil"/>
                <w:between w:val="nil"/>
              </w:pBdr>
              <w:spacing w:line="243" w:lineRule="auto"/>
              <w:ind w:left="129" w:right="800" w:firstLine="1"/>
              <w:rPr>
                <w:rFonts w:ascii="Calibri" w:eastAsia="Calibri" w:hAnsi="Calibri" w:cs="Calibri"/>
                <w:color w:val="000000"/>
              </w:rPr>
            </w:pPr>
            <w:r>
              <w:rPr>
                <w:rFonts w:ascii="Calibri" w:eastAsia="Calibri" w:hAnsi="Calibri" w:cs="Calibri"/>
                <w:color w:val="000000"/>
              </w:rPr>
              <w:t>Is there a walking or bicycling connection between the  business district and the trail?</w:t>
            </w:r>
          </w:p>
        </w:tc>
        <w:tc>
          <w:tcPr>
            <w:tcW w:w="768" w:type="dxa"/>
            <w:tcMar>
              <w:top w:w="100" w:type="dxa"/>
              <w:left w:w="100" w:type="dxa"/>
              <w:bottom w:w="100" w:type="dxa"/>
              <w:right w:w="100" w:type="dxa"/>
            </w:tcMar>
          </w:tcPr>
          <w:p w14:paraId="32EC87E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37277312"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7F765759"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64BDEC79" w14:textId="77777777">
        <w:trPr>
          <w:trHeight w:val="815"/>
        </w:trPr>
        <w:tc>
          <w:tcPr>
            <w:tcW w:w="5827" w:type="dxa"/>
            <w:tcMar>
              <w:top w:w="100" w:type="dxa"/>
              <w:left w:w="100" w:type="dxa"/>
              <w:bottom w:w="100" w:type="dxa"/>
              <w:right w:w="100" w:type="dxa"/>
            </w:tcMar>
          </w:tcPr>
          <w:p w14:paraId="343D8D51" w14:textId="77777777" w:rsidR="00AA1D4D" w:rsidRDefault="007B6DB3">
            <w:pPr>
              <w:widowControl w:val="0"/>
              <w:pBdr>
                <w:top w:val="nil"/>
                <w:left w:val="nil"/>
                <w:bottom w:val="nil"/>
                <w:right w:val="nil"/>
                <w:between w:val="nil"/>
              </w:pBdr>
              <w:spacing w:line="243" w:lineRule="auto"/>
              <w:ind w:left="121" w:right="126" w:firstLine="9"/>
              <w:rPr>
                <w:rFonts w:ascii="Calibri" w:eastAsia="Calibri" w:hAnsi="Calibri" w:cs="Calibri"/>
                <w:color w:val="000000"/>
              </w:rPr>
            </w:pPr>
            <w:r>
              <w:rPr>
                <w:rFonts w:ascii="Calibri" w:eastAsia="Calibri" w:hAnsi="Calibri" w:cs="Calibri"/>
                <w:color w:val="000000"/>
              </w:rPr>
              <w:t>Is it easy and safe for people to bike or walk between this trail  access and business services? Consider elevation changes,  signage, sidewalks, bike lanes, and vehicular traffic.</w:t>
            </w:r>
          </w:p>
        </w:tc>
        <w:tc>
          <w:tcPr>
            <w:tcW w:w="768" w:type="dxa"/>
            <w:tcMar>
              <w:top w:w="100" w:type="dxa"/>
              <w:left w:w="100" w:type="dxa"/>
              <w:bottom w:w="100" w:type="dxa"/>
              <w:right w:w="100" w:type="dxa"/>
            </w:tcMar>
          </w:tcPr>
          <w:p w14:paraId="38631F3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4DB0483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7ECEF5F0"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641BAB54" w14:textId="77777777">
        <w:trPr>
          <w:trHeight w:val="547"/>
        </w:trPr>
        <w:tc>
          <w:tcPr>
            <w:tcW w:w="5827" w:type="dxa"/>
            <w:tcMar>
              <w:top w:w="100" w:type="dxa"/>
              <w:left w:w="100" w:type="dxa"/>
              <w:bottom w:w="100" w:type="dxa"/>
              <w:right w:w="100" w:type="dxa"/>
            </w:tcMar>
          </w:tcPr>
          <w:p w14:paraId="6525DA90" w14:textId="77777777" w:rsidR="00AA1D4D" w:rsidRDefault="007B6DB3">
            <w:pPr>
              <w:widowControl w:val="0"/>
              <w:pBdr>
                <w:top w:val="nil"/>
                <w:left w:val="nil"/>
                <w:bottom w:val="nil"/>
                <w:right w:val="nil"/>
                <w:between w:val="nil"/>
              </w:pBdr>
              <w:spacing w:line="243" w:lineRule="auto"/>
              <w:ind w:left="122" w:right="389" w:firstLine="8"/>
              <w:rPr>
                <w:rFonts w:ascii="Calibri" w:eastAsia="Calibri" w:hAnsi="Calibri" w:cs="Calibri"/>
                <w:color w:val="000000"/>
              </w:rPr>
            </w:pPr>
            <w:r>
              <w:rPr>
                <w:rFonts w:ascii="Calibri" w:eastAsia="Calibri" w:hAnsi="Calibri" w:cs="Calibri"/>
                <w:color w:val="000000"/>
              </w:rPr>
              <w:t xml:space="preserve">Does there seem to be an “invitation” into town (signs, art,  connector trails, or some other “compelling offer”)? </w:t>
            </w:r>
          </w:p>
        </w:tc>
        <w:tc>
          <w:tcPr>
            <w:tcW w:w="768" w:type="dxa"/>
            <w:tcMar>
              <w:top w:w="100" w:type="dxa"/>
              <w:left w:w="100" w:type="dxa"/>
              <w:bottom w:w="100" w:type="dxa"/>
              <w:right w:w="100" w:type="dxa"/>
            </w:tcMar>
          </w:tcPr>
          <w:p w14:paraId="783EA2C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15F76551"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4EF690B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AE59008" w14:textId="77777777">
        <w:trPr>
          <w:trHeight w:val="278"/>
        </w:trPr>
        <w:tc>
          <w:tcPr>
            <w:tcW w:w="5827" w:type="dxa"/>
            <w:tcMar>
              <w:top w:w="100" w:type="dxa"/>
              <w:left w:w="100" w:type="dxa"/>
              <w:bottom w:w="100" w:type="dxa"/>
              <w:right w:w="100" w:type="dxa"/>
            </w:tcMar>
          </w:tcPr>
          <w:p w14:paraId="14889B59"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From town, does there seem to be an “invitation” to the trail?</w:t>
            </w:r>
          </w:p>
        </w:tc>
        <w:tc>
          <w:tcPr>
            <w:tcW w:w="768" w:type="dxa"/>
            <w:tcMar>
              <w:top w:w="100" w:type="dxa"/>
              <w:left w:w="100" w:type="dxa"/>
              <w:bottom w:w="100" w:type="dxa"/>
              <w:right w:w="100" w:type="dxa"/>
            </w:tcMar>
          </w:tcPr>
          <w:p w14:paraId="57BC530A"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6ECA78D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688A40D1"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11B99212" w14:textId="77777777">
        <w:trPr>
          <w:trHeight w:val="278"/>
        </w:trPr>
        <w:tc>
          <w:tcPr>
            <w:tcW w:w="5827" w:type="dxa"/>
            <w:tcMar>
              <w:top w:w="100" w:type="dxa"/>
              <w:left w:w="100" w:type="dxa"/>
              <w:bottom w:w="100" w:type="dxa"/>
              <w:right w:w="100" w:type="dxa"/>
            </w:tcMar>
          </w:tcPr>
          <w:p w14:paraId="73D3514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68" w:type="dxa"/>
            <w:tcMar>
              <w:top w:w="100" w:type="dxa"/>
              <w:left w:w="100" w:type="dxa"/>
              <w:bottom w:w="100" w:type="dxa"/>
              <w:right w:w="100" w:type="dxa"/>
            </w:tcMar>
          </w:tcPr>
          <w:p w14:paraId="0CE210D9"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57AD18A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2697342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2A8B7E33" w14:textId="77777777">
        <w:trPr>
          <w:trHeight w:val="547"/>
        </w:trPr>
        <w:tc>
          <w:tcPr>
            <w:tcW w:w="5827" w:type="dxa"/>
            <w:tcMar>
              <w:top w:w="100" w:type="dxa"/>
              <w:left w:w="100" w:type="dxa"/>
              <w:bottom w:w="100" w:type="dxa"/>
              <w:right w:w="100" w:type="dxa"/>
            </w:tcMar>
          </w:tcPr>
          <w:p w14:paraId="17256959" w14:textId="77777777" w:rsidR="00AA1D4D" w:rsidRDefault="007B6DB3">
            <w:pPr>
              <w:widowControl w:val="0"/>
              <w:pBdr>
                <w:top w:val="nil"/>
                <w:left w:val="nil"/>
                <w:bottom w:val="nil"/>
                <w:right w:val="nil"/>
                <w:between w:val="nil"/>
              </w:pBdr>
              <w:spacing w:line="240" w:lineRule="auto"/>
              <w:ind w:left="129"/>
              <w:rPr>
                <w:rFonts w:ascii="Calibri" w:eastAsia="Calibri" w:hAnsi="Calibri" w:cs="Calibri"/>
                <w:b/>
                <w:bCs/>
                <w:color w:val="000000"/>
                <w:sz w:val="24"/>
                <w:szCs w:val="24"/>
              </w:rPr>
            </w:pPr>
            <w:r>
              <w:rPr>
                <w:rFonts w:ascii="Calibri" w:eastAsia="Calibri" w:hAnsi="Calibri" w:cs="Calibri"/>
                <w:b/>
                <w:bCs/>
                <w:color w:val="000000"/>
                <w:sz w:val="24"/>
                <w:szCs w:val="24"/>
              </w:rPr>
              <w:t xml:space="preserve">Engaging Residents: </w:t>
            </w:r>
          </w:p>
        </w:tc>
        <w:tc>
          <w:tcPr>
            <w:tcW w:w="768" w:type="dxa"/>
            <w:tcMar>
              <w:top w:w="100" w:type="dxa"/>
              <w:left w:w="100" w:type="dxa"/>
              <w:bottom w:w="100" w:type="dxa"/>
              <w:right w:w="100" w:type="dxa"/>
            </w:tcMar>
          </w:tcPr>
          <w:p w14:paraId="114746A3"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Yes </w:t>
            </w:r>
          </w:p>
        </w:tc>
        <w:tc>
          <w:tcPr>
            <w:tcW w:w="739" w:type="dxa"/>
            <w:tcMar>
              <w:top w:w="100" w:type="dxa"/>
              <w:left w:w="100" w:type="dxa"/>
              <w:bottom w:w="100" w:type="dxa"/>
              <w:right w:w="100" w:type="dxa"/>
            </w:tcMar>
          </w:tcPr>
          <w:p w14:paraId="766DA3BE"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
        </w:tc>
        <w:tc>
          <w:tcPr>
            <w:tcW w:w="1192" w:type="dxa"/>
            <w:tcMar>
              <w:top w:w="100" w:type="dxa"/>
              <w:left w:w="100" w:type="dxa"/>
              <w:bottom w:w="100" w:type="dxa"/>
              <w:right w:w="100" w:type="dxa"/>
            </w:tcMar>
          </w:tcPr>
          <w:p w14:paraId="672FA9A1" w14:textId="77777777" w:rsidR="00AA1D4D" w:rsidRDefault="007B6DB3">
            <w:pPr>
              <w:widowControl w:val="0"/>
              <w:pBdr>
                <w:top w:val="nil"/>
                <w:left w:val="nil"/>
                <w:bottom w:val="nil"/>
                <w:right w:val="nil"/>
                <w:between w:val="nil"/>
              </w:pBdr>
              <w:spacing w:line="243" w:lineRule="auto"/>
              <w:ind w:left="110" w:right="53" w:firstLine="6"/>
              <w:rPr>
                <w:rFonts w:ascii="Calibri" w:eastAsia="Calibri" w:hAnsi="Calibri" w:cs="Calibri"/>
                <w:b/>
                <w:bCs/>
                <w:color w:val="000000"/>
              </w:rPr>
            </w:pPr>
            <w:r>
              <w:rPr>
                <w:rFonts w:ascii="Calibri" w:eastAsia="Calibri" w:hAnsi="Calibri" w:cs="Calibri"/>
                <w:b/>
                <w:bCs/>
                <w:color w:val="000000"/>
              </w:rPr>
              <w:t>Somewhat  / Maybe</w:t>
            </w:r>
          </w:p>
        </w:tc>
      </w:tr>
      <w:tr w:rsidR="00AA1D4D" w14:paraId="3E109339" w14:textId="77777777">
        <w:trPr>
          <w:trHeight w:val="278"/>
        </w:trPr>
        <w:tc>
          <w:tcPr>
            <w:tcW w:w="5827" w:type="dxa"/>
            <w:tcMar>
              <w:top w:w="100" w:type="dxa"/>
              <w:left w:w="100" w:type="dxa"/>
              <w:bottom w:w="100" w:type="dxa"/>
              <w:right w:w="100" w:type="dxa"/>
            </w:tcMar>
          </w:tcPr>
          <w:p w14:paraId="447535E8" w14:textId="77777777" w:rsidR="00AA1D4D" w:rsidRDefault="007B6DB3">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Does it seem that residents use and value the trail?</w:t>
            </w:r>
          </w:p>
        </w:tc>
        <w:tc>
          <w:tcPr>
            <w:tcW w:w="768" w:type="dxa"/>
            <w:tcMar>
              <w:top w:w="100" w:type="dxa"/>
              <w:left w:w="100" w:type="dxa"/>
              <w:bottom w:w="100" w:type="dxa"/>
              <w:right w:w="100" w:type="dxa"/>
            </w:tcMar>
          </w:tcPr>
          <w:p w14:paraId="5FA1D4C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5E6CCBC7"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0ED28A4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7CD5ED2" w14:textId="77777777">
        <w:trPr>
          <w:trHeight w:val="547"/>
        </w:trPr>
        <w:tc>
          <w:tcPr>
            <w:tcW w:w="5827" w:type="dxa"/>
            <w:tcMar>
              <w:top w:w="100" w:type="dxa"/>
              <w:left w:w="100" w:type="dxa"/>
              <w:bottom w:w="100" w:type="dxa"/>
              <w:right w:w="100" w:type="dxa"/>
            </w:tcMar>
          </w:tcPr>
          <w:p w14:paraId="1CECD716" w14:textId="77777777" w:rsidR="00AA1D4D" w:rsidRDefault="007B6DB3">
            <w:pPr>
              <w:widowControl w:val="0"/>
              <w:pBdr>
                <w:top w:val="nil"/>
                <w:left w:val="nil"/>
                <w:bottom w:val="nil"/>
                <w:right w:val="nil"/>
                <w:between w:val="nil"/>
              </w:pBdr>
              <w:spacing w:line="243" w:lineRule="auto"/>
              <w:ind w:left="116" w:right="115"/>
              <w:rPr>
                <w:rFonts w:ascii="Calibri" w:eastAsia="Calibri" w:hAnsi="Calibri" w:cs="Calibri"/>
                <w:color w:val="000000"/>
              </w:rPr>
            </w:pPr>
            <w:r>
              <w:rPr>
                <w:rFonts w:ascii="Calibri" w:eastAsia="Calibri" w:hAnsi="Calibri" w:cs="Calibri"/>
                <w:color w:val="000000"/>
              </w:rPr>
              <w:lastRenderedPageBreak/>
              <w:t xml:space="preserve">Are there plans for engaging </w:t>
            </w:r>
            <w:r>
              <w:rPr>
                <w:rFonts w:ascii="Calibri" w:eastAsia="Calibri" w:hAnsi="Calibri" w:cs="Calibri"/>
                <w:i/>
                <w:iCs/>
                <w:color w:val="000000"/>
              </w:rPr>
              <w:t xml:space="preserve">every </w:t>
            </w:r>
            <w:r>
              <w:rPr>
                <w:rFonts w:ascii="Calibri" w:eastAsia="Calibri" w:hAnsi="Calibri" w:cs="Calibri"/>
                <w:color w:val="000000"/>
              </w:rPr>
              <w:t xml:space="preserve">demographic in connecting  to and using the trail? </w:t>
            </w:r>
          </w:p>
        </w:tc>
        <w:tc>
          <w:tcPr>
            <w:tcW w:w="768" w:type="dxa"/>
            <w:tcMar>
              <w:top w:w="100" w:type="dxa"/>
              <w:left w:w="100" w:type="dxa"/>
              <w:bottom w:w="100" w:type="dxa"/>
              <w:right w:w="100" w:type="dxa"/>
            </w:tcMar>
          </w:tcPr>
          <w:p w14:paraId="4504379D"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4DD66CF5"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361ED490"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7B1C4323" w14:textId="77777777">
        <w:trPr>
          <w:trHeight w:val="302"/>
        </w:trPr>
        <w:tc>
          <w:tcPr>
            <w:tcW w:w="5827" w:type="dxa"/>
            <w:tcMar>
              <w:top w:w="100" w:type="dxa"/>
              <w:left w:w="100" w:type="dxa"/>
              <w:bottom w:w="100" w:type="dxa"/>
              <w:right w:w="100" w:type="dxa"/>
            </w:tcMar>
          </w:tcPr>
          <w:p w14:paraId="7CBB753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68" w:type="dxa"/>
            <w:tcMar>
              <w:top w:w="100" w:type="dxa"/>
              <w:left w:w="100" w:type="dxa"/>
              <w:bottom w:w="100" w:type="dxa"/>
              <w:right w:w="100" w:type="dxa"/>
            </w:tcMar>
          </w:tcPr>
          <w:p w14:paraId="3E8C40B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259B1A20"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4A460435"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4BA1B2C" w14:textId="77777777">
        <w:trPr>
          <w:trHeight w:val="547"/>
        </w:trPr>
        <w:tc>
          <w:tcPr>
            <w:tcW w:w="5827" w:type="dxa"/>
            <w:tcMar>
              <w:top w:w="100" w:type="dxa"/>
              <w:left w:w="100" w:type="dxa"/>
              <w:bottom w:w="100" w:type="dxa"/>
              <w:right w:w="100" w:type="dxa"/>
            </w:tcMar>
          </w:tcPr>
          <w:p w14:paraId="06488669" w14:textId="77777777" w:rsidR="00AA1D4D" w:rsidRDefault="007B6DB3">
            <w:pPr>
              <w:widowControl w:val="0"/>
              <w:pBdr>
                <w:top w:val="nil"/>
                <w:left w:val="nil"/>
                <w:bottom w:val="nil"/>
                <w:right w:val="nil"/>
                <w:between w:val="nil"/>
              </w:pBdr>
              <w:spacing w:line="240" w:lineRule="auto"/>
              <w:ind w:left="129"/>
              <w:rPr>
                <w:rFonts w:ascii="Calibri" w:eastAsia="Calibri" w:hAnsi="Calibri" w:cs="Calibri"/>
                <w:b/>
                <w:bCs/>
                <w:color w:val="000000"/>
                <w:sz w:val="24"/>
                <w:szCs w:val="24"/>
              </w:rPr>
            </w:pPr>
            <w:r>
              <w:rPr>
                <w:rFonts w:ascii="Calibri" w:eastAsia="Calibri" w:hAnsi="Calibri" w:cs="Calibri"/>
                <w:b/>
                <w:bCs/>
                <w:color w:val="000000"/>
                <w:sz w:val="24"/>
                <w:szCs w:val="24"/>
              </w:rPr>
              <w:t xml:space="preserve">Engaging Visitors: </w:t>
            </w:r>
          </w:p>
        </w:tc>
        <w:tc>
          <w:tcPr>
            <w:tcW w:w="768" w:type="dxa"/>
            <w:tcMar>
              <w:top w:w="100" w:type="dxa"/>
              <w:left w:w="100" w:type="dxa"/>
              <w:bottom w:w="100" w:type="dxa"/>
              <w:right w:w="100" w:type="dxa"/>
            </w:tcMar>
          </w:tcPr>
          <w:p w14:paraId="275924D1"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Yes </w:t>
            </w:r>
          </w:p>
        </w:tc>
        <w:tc>
          <w:tcPr>
            <w:tcW w:w="739" w:type="dxa"/>
            <w:tcMar>
              <w:top w:w="100" w:type="dxa"/>
              <w:left w:w="100" w:type="dxa"/>
              <w:bottom w:w="100" w:type="dxa"/>
              <w:right w:w="100" w:type="dxa"/>
            </w:tcMar>
          </w:tcPr>
          <w:p w14:paraId="21E62205" w14:textId="77777777" w:rsidR="00AA1D4D" w:rsidRDefault="007B6DB3">
            <w:pPr>
              <w:widowControl w:val="0"/>
              <w:pBdr>
                <w:top w:val="nil"/>
                <w:left w:val="nil"/>
                <w:bottom w:val="nil"/>
                <w:right w:val="nil"/>
                <w:between w:val="nil"/>
              </w:pBdr>
              <w:spacing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
        </w:tc>
        <w:tc>
          <w:tcPr>
            <w:tcW w:w="1192" w:type="dxa"/>
            <w:tcMar>
              <w:top w:w="100" w:type="dxa"/>
              <w:left w:w="100" w:type="dxa"/>
              <w:bottom w:w="100" w:type="dxa"/>
              <w:right w:w="100" w:type="dxa"/>
            </w:tcMar>
          </w:tcPr>
          <w:p w14:paraId="14B3E738" w14:textId="77777777" w:rsidR="00AA1D4D" w:rsidRDefault="007B6DB3">
            <w:pPr>
              <w:widowControl w:val="0"/>
              <w:pBdr>
                <w:top w:val="nil"/>
                <w:left w:val="nil"/>
                <w:bottom w:val="nil"/>
                <w:right w:val="nil"/>
                <w:between w:val="nil"/>
              </w:pBdr>
              <w:spacing w:line="243" w:lineRule="auto"/>
              <w:ind w:left="117" w:right="53"/>
              <w:jc w:val="center"/>
              <w:rPr>
                <w:rFonts w:ascii="Calibri" w:eastAsia="Calibri" w:hAnsi="Calibri" w:cs="Calibri"/>
                <w:b/>
                <w:bCs/>
                <w:color w:val="000000"/>
              </w:rPr>
            </w:pPr>
            <w:r>
              <w:rPr>
                <w:rFonts w:ascii="Calibri" w:eastAsia="Calibri" w:hAnsi="Calibri" w:cs="Calibri"/>
                <w:b/>
                <w:bCs/>
                <w:color w:val="000000"/>
              </w:rPr>
              <w:t>Somewhat  / Maybe</w:t>
            </w:r>
          </w:p>
        </w:tc>
      </w:tr>
      <w:tr w:rsidR="00AA1D4D" w14:paraId="11A43250" w14:textId="77777777">
        <w:trPr>
          <w:trHeight w:val="547"/>
        </w:trPr>
        <w:tc>
          <w:tcPr>
            <w:tcW w:w="5827" w:type="dxa"/>
            <w:tcMar>
              <w:top w:w="100" w:type="dxa"/>
              <w:left w:w="100" w:type="dxa"/>
              <w:bottom w:w="100" w:type="dxa"/>
              <w:right w:w="100" w:type="dxa"/>
            </w:tcMar>
          </w:tcPr>
          <w:p w14:paraId="02B139EF" w14:textId="77777777" w:rsidR="00AA1D4D" w:rsidRDefault="007B6DB3">
            <w:pPr>
              <w:widowControl w:val="0"/>
              <w:pBdr>
                <w:top w:val="nil"/>
                <w:left w:val="nil"/>
                <w:bottom w:val="nil"/>
                <w:right w:val="nil"/>
                <w:between w:val="nil"/>
              </w:pBdr>
              <w:spacing w:line="243" w:lineRule="auto"/>
              <w:ind w:left="129" w:right="635" w:hanging="12"/>
              <w:rPr>
                <w:rFonts w:ascii="Calibri" w:eastAsia="Calibri" w:hAnsi="Calibri" w:cs="Calibri"/>
                <w:color w:val="000000"/>
              </w:rPr>
            </w:pPr>
            <w:r>
              <w:rPr>
                <w:rFonts w:ascii="Calibri" w:eastAsia="Calibri" w:hAnsi="Calibri" w:cs="Calibri"/>
                <w:color w:val="000000"/>
              </w:rPr>
              <w:t>Are local ambassadors (shopkeepers, residents, etc.)  knowledgeable and enthusiastic about their community?</w:t>
            </w:r>
          </w:p>
        </w:tc>
        <w:tc>
          <w:tcPr>
            <w:tcW w:w="768" w:type="dxa"/>
            <w:tcMar>
              <w:top w:w="100" w:type="dxa"/>
              <w:left w:w="100" w:type="dxa"/>
              <w:bottom w:w="100" w:type="dxa"/>
              <w:right w:w="100" w:type="dxa"/>
            </w:tcMar>
          </w:tcPr>
          <w:p w14:paraId="64083C38"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2AFB2B9B"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00C49C13"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982D961" w14:textId="77777777">
        <w:trPr>
          <w:trHeight w:val="547"/>
        </w:trPr>
        <w:tc>
          <w:tcPr>
            <w:tcW w:w="5827" w:type="dxa"/>
            <w:tcMar>
              <w:top w:w="100" w:type="dxa"/>
              <w:left w:w="100" w:type="dxa"/>
              <w:bottom w:w="100" w:type="dxa"/>
              <w:right w:w="100" w:type="dxa"/>
            </w:tcMar>
          </w:tcPr>
          <w:p w14:paraId="632ADD63" w14:textId="77777777" w:rsidR="00AA1D4D" w:rsidRDefault="007B6DB3">
            <w:pPr>
              <w:widowControl w:val="0"/>
              <w:pBdr>
                <w:top w:val="nil"/>
                <w:left w:val="nil"/>
                <w:bottom w:val="nil"/>
                <w:right w:val="nil"/>
                <w:between w:val="nil"/>
              </w:pBdr>
              <w:spacing w:line="243" w:lineRule="auto"/>
              <w:ind w:left="129" w:right="270" w:hanging="12"/>
              <w:rPr>
                <w:rFonts w:ascii="Calibri" w:eastAsia="Calibri" w:hAnsi="Calibri" w:cs="Calibri"/>
                <w:color w:val="000000"/>
              </w:rPr>
            </w:pPr>
            <w:r>
              <w:rPr>
                <w:rFonts w:ascii="Calibri" w:eastAsia="Calibri" w:hAnsi="Calibri" w:cs="Calibri"/>
                <w:color w:val="000000"/>
              </w:rPr>
              <w:t>Are local ambassadors (shopkeepers, residents, etc.)  knowledgeable and enthusiastic about trails &amp; the outdoors?</w:t>
            </w:r>
          </w:p>
        </w:tc>
        <w:tc>
          <w:tcPr>
            <w:tcW w:w="768" w:type="dxa"/>
            <w:tcMar>
              <w:top w:w="100" w:type="dxa"/>
              <w:left w:w="100" w:type="dxa"/>
              <w:bottom w:w="100" w:type="dxa"/>
              <w:right w:w="100" w:type="dxa"/>
            </w:tcMar>
          </w:tcPr>
          <w:p w14:paraId="7E7BF863"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74F4F92E"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7508466E" w14:textId="77777777" w:rsidR="00AA1D4D" w:rsidRDefault="00AA1D4D">
            <w:pPr>
              <w:widowControl w:val="0"/>
              <w:pBdr>
                <w:top w:val="nil"/>
                <w:left w:val="nil"/>
                <w:bottom w:val="nil"/>
                <w:right w:val="nil"/>
                <w:between w:val="nil"/>
              </w:pBdr>
              <w:rPr>
                <w:rFonts w:ascii="Calibri" w:eastAsia="Calibri" w:hAnsi="Calibri" w:cs="Calibri"/>
                <w:color w:val="000000"/>
              </w:rPr>
            </w:pPr>
          </w:p>
        </w:tc>
      </w:tr>
      <w:tr w:rsidR="00AA1D4D" w14:paraId="5F37E236" w14:textId="77777777">
        <w:trPr>
          <w:trHeight w:val="547"/>
        </w:trPr>
        <w:tc>
          <w:tcPr>
            <w:tcW w:w="5827" w:type="dxa"/>
            <w:tcMar>
              <w:top w:w="100" w:type="dxa"/>
              <w:left w:w="100" w:type="dxa"/>
              <w:bottom w:w="100" w:type="dxa"/>
              <w:right w:w="100" w:type="dxa"/>
            </w:tcMar>
          </w:tcPr>
          <w:p w14:paraId="0BDA3BFA" w14:textId="77777777" w:rsidR="00AA1D4D" w:rsidRDefault="007B6DB3">
            <w:pPr>
              <w:widowControl w:val="0"/>
              <w:pBdr>
                <w:top w:val="nil"/>
                <w:left w:val="nil"/>
                <w:bottom w:val="nil"/>
                <w:right w:val="nil"/>
                <w:between w:val="nil"/>
              </w:pBdr>
              <w:spacing w:line="243" w:lineRule="auto"/>
              <w:ind w:left="122" w:right="195" w:firstLine="8"/>
              <w:rPr>
                <w:rFonts w:ascii="Calibri" w:eastAsia="Calibri" w:hAnsi="Calibri" w:cs="Calibri"/>
                <w:color w:val="000000"/>
              </w:rPr>
            </w:pPr>
            <w:r>
              <w:rPr>
                <w:rFonts w:ascii="Calibri" w:eastAsia="Calibri" w:hAnsi="Calibri" w:cs="Calibri"/>
                <w:color w:val="000000"/>
              </w:rPr>
              <w:t xml:space="preserve">Do business owners and other locals exhibit warm hospitality  and exceptional customer service? </w:t>
            </w:r>
          </w:p>
        </w:tc>
        <w:tc>
          <w:tcPr>
            <w:tcW w:w="768" w:type="dxa"/>
            <w:tcMar>
              <w:top w:w="100" w:type="dxa"/>
              <w:left w:w="100" w:type="dxa"/>
              <w:bottom w:w="100" w:type="dxa"/>
              <w:right w:w="100" w:type="dxa"/>
            </w:tcMar>
          </w:tcPr>
          <w:p w14:paraId="4E3BA236"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739" w:type="dxa"/>
            <w:tcMar>
              <w:top w:w="100" w:type="dxa"/>
              <w:left w:w="100" w:type="dxa"/>
              <w:bottom w:w="100" w:type="dxa"/>
              <w:right w:w="100" w:type="dxa"/>
            </w:tcMar>
          </w:tcPr>
          <w:p w14:paraId="60CADAE4" w14:textId="77777777" w:rsidR="00AA1D4D" w:rsidRDefault="00AA1D4D">
            <w:pPr>
              <w:widowControl w:val="0"/>
              <w:pBdr>
                <w:top w:val="nil"/>
                <w:left w:val="nil"/>
                <w:bottom w:val="nil"/>
                <w:right w:val="nil"/>
                <w:between w:val="nil"/>
              </w:pBdr>
              <w:rPr>
                <w:rFonts w:ascii="Calibri" w:eastAsia="Calibri" w:hAnsi="Calibri" w:cs="Calibri"/>
                <w:color w:val="000000"/>
              </w:rPr>
            </w:pPr>
          </w:p>
        </w:tc>
        <w:tc>
          <w:tcPr>
            <w:tcW w:w="1192" w:type="dxa"/>
            <w:tcMar>
              <w:top w:w="100" w:type="dxa"/>
              <w:left w:w="100" w:type="dxa"/>
              <w:bottom w:w="100" w:type="dxa"/>
              <w:right w:w="100" w:type="dxa"/>
            </w:tcMar>
          </w:tcPr>
          <w:p w14:paraId="613C3E88" w14:textId="77777777" w:rsidR="00AA1D4D" w:rsidRDefault="00AA1D4D">
            <w:pPr>
              <w:widowControl w:val="0"/>
              <w:pBdr>
                <w:top w:val="nil"/>
                <w:left w:val="nil"/>
                <w:bottom w:val="nil"/>
                <w:right w:val="nil"/>
                <w:between w:val="nil"/>
              </w:pBdr>
              <w:rPr>
                <w:rFonts w:ascii="Calibri" w:eastAsia="Calibri" w:hAnsi="Calibri" w:cs="Calibri"/>
                <w:color w:val="000000"/>
              </w:rPr>
            </w:pPr>
          </w:p>
        </w:tc>
      </w:tr>
    </w:tbl>
    <w:p w14:paraId="7DEE26A7" w14:textId="77777777" w:rsidR="00AA1D4D" w:rsidRDefault="00AA1D4D">
      <w:pPr>
        <w:widowControl w:val="0"/>
        <w:pBdr>
          <w:top w:val="nil"/>
          <w:left w:val="nil"/>
          <w:bottom w:val="nil"/>
          <w:right w:val="nil"/>
          <w:between w:val="nil"/>
        </w:pBdr>
        <w:rPr>
          <w:color w:val="000000"/>
        </w:rPr>
      </w:pPr>
    </w:p>
    <w:p w14:paraId="344DCA3B" w14:textId="77777777" w:rsidR="00AA1D4D" w:rsidRDefault="00AA1D4D">
      <w:pPr>
        <w:widowControl w:val="0"/>
        <w:pBdr>
          <w:top w:val="nil"/>
          <w:left w:val="nil"/>
          <w:bottom w:val="nil"/>
          <w:right w:val="nil"/>
          <w:between w:val="nil"/>
        </w:pBdr>
        <w:rPr>
          <w:color w:val="000000"/>
        </w:rPr>
      </w:pPr>
    </w:p>
    <w:p w14:paraId="27541320" w14:textId="77777777" w:rsidR="00AA1D4D" w:rsidRDefault="007B6DB3">
      <w:pPr>
        <w:widowControl w:val="0"/>
        <w:pBdr>
          <w:top w:val="nil"/>
          <w:left w:val="nil"/>
          <w:bottom w:val="nil"/>
          <w:right w:val="nil"/>
          <w:between w:val="nil"/>
        </w:pBdr>
        <w:spacing w:line="240" w:lineRule="auto"/>
        <w:ind w:left="7"/>
        <w:rPr>
          <w:rFonts w:ascii="Calibri" w:eastAsia="Calibri" w:hAnsi="Calibri" w:cs="Calibri"/>
          <w:color w:val="000000"/>
        </w:rPr>
      </w:pPr>
      <w:r>
        <w:rPr>
          <w:rFonts w:ascii="Calibri" w:eastAsia="Calibri" w:hAnsi="Calibri" w:cs="Calibri"/>
          <w:color w:val="000000"/>
        </w:rPr>
        <w:t xml:space="preserve">What is working well about the trail at this location?  </w:t>
      </w:r>
    </w:p>
    <w:p w14:paraId="5F6E765C" w14:textId="77777777" w:rsidR="00AA1D4D" w:rsidRDefault="007B6DB3">
      <w:pPr>
        <w:widowControl w:val="0"/>
        <w:pBdr>
          <w:top w:val="nil"/>
          <w:left w:val="nil"/>
          <w:bottom w:val="nil"/>
          <w:right w:val="nil"/>
          <w:between w:val="nil"/>
        </w:pBdr>
        <w:spacing w:before="251" w:line="460" w:lineRule="auto"/>
        <w:ind w:right="820"/>
        <w:jc w:val="both"/>
        <w:rPr>
          <w:rFonts w:ascii="Calibri" w:eastAsia="Calibri" w:hAnsi="Calibri" w:cs="Calibri"/>
          <w:color w:val="000000"/>
        </w:rPr>
      </w:pPr>
      <w:r>
        <w:rPr>
          <w:rFonts w:ascii="Calibri" w:eastAsia="Calibri" w:hAnsi="Calibri" w:cs="Calibri"/>
          <w:color w:val="000000"/>
        </w:rPr>
        <w:t xml:space="preserve">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w:t>
      </w:r>
    </w:p>
    <w:p w14:paraId="2BBF890E" w14:textId="77777777" w:rsidR="00AA1D4D" w:rsidRDefault="007B6DB3">
      <w:pPr>
        <w:widowControl w:val="0"/>
        <w:pBdr>
          <w:top w:val="nil"/>
          <w:left w:val="nil"/>
          <w:bottom w:val="nil"/>
          <w:right w:val="nil"/>
          <w:between w:val="nil"/>
        </w:pBdr>
        <w:spacing w:before="556" w:line="240" w:lineRule="auto"/>
        <w:ind w:left="19"/>
        <w:rPr>
          <w:rFonts w:ascii="Calibri" w:eastAsia="Calibri" w:hAnsi="Calibri" w:cs="Calibri"/>
          <w:color w:val="000000"/>
        </w:rPr>
      </w:pPr>
      <w:r>
        <w:rPr>
          <w:rFonts w:ascii="Calibri" w:eastAsia="Calibri" w:hAnsi="Calibri" w:cs="Calibri"/>
          <w:color w:val="000000"/>
        </w:rPr>
        <w:t xml:space="preserve">Is there anything else you want to share?  </w:t>
      </w:r>
    </w:p>
    <w:p w14:paraId="6DF9AB8F" w14:textId="77777777" w:rsidR="00AA1D4D" w:rsidRDefault="007B6DB3">
      <w:pPr>
        <w:widowControl w:val="0"/>
        <w:pBdr>
          <w:top w:val="nil"/>
          <w:left w:val="nil"/>
          <w:bottom w:val="nil"/>
          <w:right w:val="nil"/>
          <w:between w:val="nil"/>
        </w:pBdr>
        <w:spacing w:before="251" w:line="460" w:lineRule="auto"/>
        <w:ind w:right="820"/>
        <w:jc w:val="both"/>
        <w:rPr>
          <w:rFonts w:ascii="Calibri" w:eastAsia="Calibri" w:hAnsi="Calibri" w:cs="Calibri"/>
          <w:color w:val="000000"/>
        </w:rPr>
      </w:pPr>
      <w:r>
        <w:rPr>
          <w:rFonts w:ascii="Calibri" w:eastAsia="Calibri" w:hAnsi="Calibri" w:cs="Calibri"/>
          <w:color w:val="000000"/>
        </w:rPr>
        <w:t>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w:t>
      </w:r>
    </w:p>
    <w:p w14:paraId="1E37861C" w14:textId="77777777" w:rsidR="00AA1D4D" w:rsidRDefault="007B6DB3">
      <w:pPr>
        <w:widowControl w:val="0"/>
        <w:pBdr>
          <w:top w:val="nil"/>
          <w:left w:val="nil"/>
          <w:bottom w:val="nil"/>
          <w:right w:val="nil"/>
          <w:between w:val="nil"/>
        </w:pBdr>
        <w:spacing w:before="745" w:line="243" w:lineRule="auto"/>
        <w:ind w:right="605" w:firstLine="212"/>
        <w:rPr>
          <w:rFonts w:ascii="Calibri" w:eastAsia="Calibri" w:hAnsi="Calibri" w:cs="Calibri"/>
          <w:color w:val="000000"/>
        </w:rPr>
      </w:pPr>
      <w:r>
        <w:rPr>
          <w:rFonts w:ascii="Calibri" w:eastAsia="Calibri" w:hAnsi="Calibri" w:cs="Calibri"/>
          <w:color w:val="000000"/>
        </w:rPr>
        <w:t xml:space="preserve">Adapted from the Trail Towns Assessment (developed by the Great Allegheny Passage Conservancy)   and the Appalachian Trail Community Program Application </w:t>
      </w:r>
    </w:p>
    <w:sectPr w:rsidR="00AA1D4D">
      <w:pgSz w:w="12240" w:h="15840"/>
      <w:pgMar w:top="1425" w:right="993" w:bottom="780" w:left="143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38F4A03-0770-4E57-BD4B-7110A85C4086}"/>
  </w:font>
  <w:font w:name="Verdana">
    <w:panose1 w:val="020B0604030504040204"/>
    <w:charset w:val="00"/>
    <w:family w:val="swiss"/>
    <w:pitch w:val="variable"/>
    <w:sig w:usb0="A00006FF" w:usb1="4000205B" w:usb2="00000010" w:usb3="00000000" w:csb0="0000019F" w:csb1="00000000"/>
    <w:embedBold r:id="rId2" w:fontKey="{BDEA6656-23DA-47FD-9F9D-564AD73571E9}"/>
  </w:font>
  <w:font w:name="Calibri">
    <w:panose1 w:val="020F0502020204030204"/>
    <w:charset w:val="00"/>
    <w:family w:val="swiss"/>
    <w:pitch w:val="variable"/>
    <w:sig w:usb0="E4002EFF" w:usb1="C200247B" w:usb2="00000009" w:usb3="00000000" w:csb0="000001FF" w:csb1="00000000"/>
    <w:embedRegular r:id="rId3" w:fontKey="{80C9D58A-5103-4C6B-91A2-919F0B435BB1}"/>
    <w:embedBold r:id="rId4" w:fontKey="{64D408CA-32BD-429E-A67A-698DEB0C186F}"/>
    <w:embedItalic r:id="rId5" w:fontKey="{3F35FB12-5969-4027-A281-66595C3E714C}"/>
  </w:font>
  <w:font w:name="Cambria">
    <w:panose1 w:val="02040503050406030204"/>
    <w:charset w:val="00"/>
    <w:family w:val="roman"/>
    <w:pitch w:val="variable"/>
    <w:sig w:usb0="E00006FF" w:usb1="420024FF" w:usb2="02000000" w:usb3="00000000" w:csb0="0000019F" w:csb1="00000000"/>
    <w:embedRegular r:id="rId6" w:fontKey="{743FC1F4-7FDC-4EB8-97B2-C508EE8DA2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D4D"/>
    <w:rsid w:val="003C4C89"/>
    <w:rsid w:val="005E276D"/>
    <w:rsid w:val="007B6DB3"/>
    <w:rsid w:val="00AA1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6780F"/>
  <w15:docId w15:val="{F9C78B21-0394-4EFC-93FA-C4EAD13CF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1409</Words>
  <Characters>8036</Characters>
  <Application>Microsoft Office Word</Application>
  <DocSecurity>0</DocSecurity>
  <Lines>66</Lines>
  <Paragraphs>18</Paragraphs>
  <ScaleCrop>false</ScaleCrop>
  <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 Mark</dc:creator>
  <cp:lastModifiedBy>Kelli Mark</cp:lastModifiedBy>
  <cp:revision>2</cp:revision>
  <dcterms:created xsi:type="dcterms:W3CDTF">2026-06-02T19:28:00Z</dcterms:created>
  <dcterms:modified xsi:type="dcterms:W3CDTF">2026-06-02T19:28:00Z</dcterms:modified>
</cp:coreProperties>
</file>